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9C89" w14:textId="77777777" w:rsidR="00E33D8B" w:rsidRPr="00E33D8B" w:rsidRDefault="00506B7F" w:rsidP="00495B6F">
      <w:pPr>
        <w:spacing w:after="0" w:line="240" w:lineRule="auto"/>
        <w:rPr>
          <w:lang w:val="fr-FR"/>
        </w:rPr>
      </w:pPr>
      <w:r w:rsidRPr="00E33D8B">
        <w:rPr>
          <w:lang w:val="fr-FR"/>
        </w:rPr>
        <w:t xml:space="preserve">Paulette Pagani </w:t>
      </w:r>
    </w:p>
    <w:p w14:paraId="7C770703" w14:textId="77777777" w:rsidR="00506B7F" w:rsidRPr="00E33D8B" w:rsidRDefault="00E07D9B" w:rsidP="00495B6F">
      <w:pPr>
        <w:spacing w:after="0" w:line="240" w:lineRule="auto"/>
        <w:rPr>
          <w:lang w:val="fr-FR"/>
        </w:rPr>
      </w:pPr>
      <w:r>
        <w:rPr>
          <w:lang w:val="fr-FR"/>
        </w:rPr>
        <w:t>paulettepagani@hotmail.com</w:t>
      </w:r>
    </w:p>
    <w:p w14:paraId="7D54F6B9" w14:textId="77777777" w:rsidR="00506B7F" w:rsidRDefault="00506B7F" w:rsidP="00495B6F">
      <w:pPr>
        <w:spacing w:after="0" w:line="240" w:lineRule="auto"/>
        <w:rPr>
          <w:lang w:val="fr-FR"/>
        </w:rPr>
      </w:pPr>
      <w:r w:rsidRPr="00F21273">
        <w:rPr>
          <w:lang w:val="fr-FR"/>
        </w:rPr>
        <w:t>+1786-773-0918</w:t>
      </w:r>
    </w:p>
    <w:p w14:paraId="3F8A0221" w14:textId="77777777" w:rsidR="00495B6F" w:rsidRPr="00F21273" w:rsidRDefault="00495B6F" w:rsidP="00495B6F">
      <w:pPr>
        <w:spacing w:after="0" w:line="240" w:lineRule="auto"/>
        <w:rPr>
          <w:lang w:val="fr-FR"/>
        </w:rPr>
      </w:pPr>
    </w:p>
    <w:p w14:paraId="2C808D9F" w14:textId="77777777" w:rsidR="00495B6F" w:rsidRDefault="00495B6F" w:rsidP="00495B6F">
      <w:pPr>
        <w:spacing w:after="0" w:line="240" w:lineRule="auto"/>
      </w:pPr>
      <w:r>
        <w:t>Simultaneous interpretations on the Zoom platform</w:t>
      </w:r>
    </w:p>
    <w:p w14:paraId="4D3C5CCC" w14:textId="5AD6E745" w:rsidR="00642E37" w:rsidRDefault="00642E37" w:rsidP="00495B6F">
      <w:pPr>
        <w:spacing w:after="0" w:line="240" w:lineRule="auto"/>
      </w:pPr>
      <w:r>
        <w:t>Ongoing simultaneous interpretation for OSHA regarding the new heat regulations for employees</w:t>
      </w:r>
    </w:p>
    <w:p w14:paraId="255DA8C2" w14:textId="2EBACCF4" w:rsidR="00781F39" w:rsidRDefault="00781F39" w:rsidP="00495B6F">
      <w:pPr>
        <w:spacing w:after="0" w:line="240" w:lineRule="auto"/>
      </w:pPr>
      <w:r>
        <w:t>Ongoing in person consecutive interpretation for a neuropsychologist seeing Spanish-speaking patients</w:t>
      </w:r>
    </w:p>
    <w:p w14:paraId="22D8BE88" w14:textId="71C65EE3" w:rsidR="00642E37" w:rsidRDefault="00642E37" w:rsidP="00495B6F">
      <w:pPr>
        <w:spacing w:after="0" w:line="240" w:lineRule="auto"/>
      </w:pPr>
      <w:r>
        <w:t>Ongoing over-the-phone consecutive interpretations for patients visiting physiotherapy sessions</w:t>
      </w:r>
    </w:p>
    <w:p w14:paraId="5AC5DA3C" w14:textId="77777777" w:rsidR="001832EC" w:rsidRDefault="001832EC" w:rsidP="00495B6F">
      <w:pPr>
        <w:spacing w:after="0" w:line="240" w:lineRule="auto"/>
      </w:pPr>
      <w:r>
        <w:t xml:space="preserve">Ongoing simultaneous interpretation of meetings and workshops for NOAA-USAID for Colombia, Ecuador and Peru regarding the Law on Illegal, Unregulated and Unreported Fishing and its corresponding agreement </w:t>
      </w:r>
    </w:p>
    <w:p w14:paraId="735228F4" w14:textId="77777777" w:rsidR="00495B6F" w:rsidRDefault="00495B6F" w:rsidP="00495B6F">
      <w:pPr>
        <w:spacing w:after="0" w:line="240" w:lineRule="auto"/>
      </w:pPr>
      <w:r>
        <w:t>ARG-044 Zoom Event with the Argentinian Army and the US Armed Forces</w:t>
      </w:r>
    </w:p>
    <w:p w14:paraId="31FA0DD4" w14:textId="77777777" w:rsidR="00495B6F" w:rsidRDefault="00495B6F" w:rsidP="00495B6F">
      <w:pPr>
        <w:spacing w:after="0" w:line="240" w:lineRule="auto"/>
      </w:pPr>
      <w:r>
        <w:t>Several simultaneous interpretation sessions for Soccerex and MLF Football League</w:t>
      </w:r>
    </w:p>
    <w:p w14:paraId="60F15B26" w14:textId="77777777" w:rsidR="00495B6F" w:rsidRDefault="00495B6F" w:rsidP="00495B6F">
      <w:pPr>
        <w:spacing w:after="0" w:line="240" w:lineRule="auto"/>
      </w:pPr>
      <w:r>
        <w:t>Simultaneous interpretation for Marketing sessions for CQ Fluency Spain</w:t>
      </w:r>
    </w:p>
    <w:p w14:paraId="2642B88B" w14:textId="77777777" w:rsidR="00495B6F" w:rsidRDefault="00495B6F" w:rsidP="00495B6F">
      <w:pPr>
        <w:spacing w:after="0" w:line="240" w:lineRule="auto"/>
      </w:pPr>
      <w:r>
        <w:t xml:space="preserve">Depositions for PACS Consulting Inc. and mediations for </w:t>
      </w:r>
      <w:proofErr w:type="spellStart"/>
      <w:r>
        <w:t>Tomedes</w:t>
      </w:r>
      <w:proofErr w:type="spellEnd"/>
      <w:r>
        <w:t xml:space="preserve"> Global Group</w:t>
      </w:r>
    </w:p>
    <w:p w14:paraId="68AE6A03" w14:textId="77777777" w:rsidR="00495B6F" w:rsidRDefault="00495B6F" w:rsidP="00495B6F">
      <w:pPr>
        <w:spacing w:after="0" w:line="240" w:lineRule="auto"/>
      </w:pPr>
      <w:r>
        <w:t>Family court trials via Zoom for the 11th Judicial Court of Florida State</w:t>
      </w:r>
    </w:p>
    <w:p w14:paraId="0625D3CE" w14:textId="77777777" w:rsidR="00495B6F" w:rsidRDefault="00495B6F" w:rsidP="00495B6F">
      <w:pPr>
        <w:spacing w:after="0" w:line="240" w:lineRule="auto"/>
      </w:pPr>
      <w:r>
        <w:t>Simultaneous interpretation for 8 months regarding calls and puts in the stock market for a private client.</w:t>
      </w:r>
    </w:p>
    <w:p w14:paraId="743B29B9" w14:textId="77777777" w:rsidR="00495B6F" w:rsidRDefault="00495B6F" w:rsidP="00495B6F">
      <w:pPr>
        <w:spacing w:after="0" w:line="240" w:lineRule="auto"/>
      </w:pPr>
    </w:p>
    <w:p w14:paraId="191C30CB" w14:textId="77777777" w:rsidR="00F90F06" w:rsidRDefault="00495B6F" w:rsidP="00495B6F">
      <w:pPr>
        <w:spacing w:after="0" w:line="240" w:lineRule="auto"/>
      </w:pPr>
      <w:r>
        <w:t xml:space="preserve">Simultaneous interpretations  </w:t>
      </w:r>
    </w:p>
    <w:p w14:paraId="1CBC9EA3" w14:textId="33107318" w:rsidR="00495B6F" w:rsidRDefault="00495B6F" w:rsidP="00495B6F">
      <w:pPr>
        <w:spacing w:after="0" w:line="240" w:lineRule="auto"/>
      </w:pPr>
      <w:r>
        <w:t xml:space="preserve">       </w:t>
      </w:r>
    </w:p>
    <w:p w14:paraId="14CC0BA1" w14:textId="77777777" w:rsidR="00F90F06" w:rsidRDefault="00F90F06" w:rsidP="00F90F06">
      <w:pPr>
        <w:spacing w:after="0" w:line="240" w:lineRule="auto"/>
      </w:pPr>
      <w:r w:rsidRPr="00F90F06">
        <w:t xml:space="preserve">Medicine, Odontology, Health  </w:t>
      </w:r>
    </w:p>
    <w:p w14:paraId="7F59FF21" w14:textId="4A903DAB" w:rsidR="00642E37" w:rsidRDefault="00642E37" w:rsidP="00F90F06">
      <w:pPr>
        <w:spacing w:after="0" w:line="240" w:lineRule="auto"/>
      </w:pPr>
      <w:r>
        <w:t>2024 Investigative meeting on renal diseases and metabolism, Miami, Florida</w:t>
      </w:r>
    </w:p>
    <w:p w14:paraId="37737FAC" w14:textId="73E11196" w:rsidR="00642E37" w:rsidRDefault="00642E37" w:rsidP="00F90F06">
      <w:pPr>
        <w:spacing w:after="0" w:line="240" w:lineRule="auto"/>
      </w:pPr>
      <w:r>
        <w:t xml:space="preserve">2024 Investigative meeting on </w:t>
      </w:r>
      <w:proofErr w:type="spellStart"/>
      <w:r>
        <w:t>remibrutinib</w:t>
      </w:r>
      <w:proofErr w:type="spellEnd"/>
      <w:r>
        <w:t xml:space="preserve"> for </w:t>
      </w:r>
      <w:r w:rsidR="00781F39">
        <w:t>chronic spontaneous urticaria</w:t>
      </w:r>
    </w:p>
    <w:p w14:paraId="3A1BECC5" w14:textId="5D71F10A" w:rsidR="00642E37" w:rsidRDefault="00642E37" w:rsidP="00F90F06">
      <w:pPr>
        <w:spacing w:after="0" w:line="240" w:lineRule="auto"/>
      </w:pPr>
      <w:r>
        <w:t xml:space="preserve">2024 </w:t>
      </w:r>
      <w:proofErr w:type="spellStart"/>
      <w:r>
        <w:t>Dermatomyocitis</w:t>
      </w:r>
      <w:proofErr w:type="spellEnd"/>
      <w:r>
        <w:t xml:space="preserve"> conference, Miami, Florida</w:t>
      </w:r>
    </w:p>
    <w:p w14:paraId="4361EB24" w14:textId="1E86A543" w:rsidR="00781F39" w:rsidRDefault="00781F39" w:rsidP="00F90F06">
      <w:pPr>
        <w:spacing w:after="0" w:line="240" w:lineRule="auto"/>
      </w:pPr>
      <w:r>
        <w:t>2024 Aging with dignity conference, Miami, Florida</w:t>
      </w:r>
    </w:p>
    <w:p w14:paraId="293D6D9C" w14:textId="4EDA6566" w:rsidR="00781F39" w:rsidRDefault="00781F39" w:rsidP="00F90F06">
      <w:pPr>
        <w:spacing w:after="0" w:line="240" w:lineRule="auto"/>
      </w:pPr>
      <w:r>
        <w:t>2024 Disaster preparedness event for Colombian doctors at FIU, Miami, Florida</w:t>
      </w:r>
    </w:p>
    <w:p w14:paraId="1EECB02B" w14:textId="565FDDDF" w:rsidR="00781F39" w:rsidRDefault="00781F39" w:rsidP="00F90F06">
      <w:pPr>
        <w:spacing w:after="0" w:line="240" w:lineRule="auto"/>
      </w:pPr>
      <w:r>
        <w:t>2023 Breast cancer event via zoom for doctors in Switzerland</w:t>
      </w:r>
    </w:p>
    <w:p w14:paraId="5BF92E79" w14:textId="4696E0C7" w:rsidR="00057960" w:rsidRDefault="00057960" w:rsidP="00F90F06">
      <w:pPr>
        <w:spacing w:after="0" w:line="240" w:lineRule="auto"/>
      </w:pPr>
      <w:r>
        <w:t>2023 Carcinoid Syndrome conference, Miami, Fl</w:t>
      </w:r>
    </w:p>
    <w:p w14:paraId="7BA76A80" w14:textId="3F454ED0" w:rsidR="00CB2BE2" w:rsidRDefault="00CB2BE2" w:rsidP="00F90F06">
      <w:pPr>
        <w:spacing w:after="0" w:line="240" w:lineRule="auto"/>
      </w:pPr>
      <w:r>
        <w:t>2023 Global health conference at FIU, Miami, Fl</w:t>
      </w:r>
    </w:p>
    <w:p w14:paraId="048D6ECD" w14:textId="6F6F7C74" w:rsidR="00781F39" w:rsidRDefault="00781F39" w:rsidP="00F90F06">
      <w:pPr>
        <w:spacing w:after="0" w:line="240" w:lineRule="auto"/>
        <w:rPr>
          <w:lang w:val="fr-FR"/>
        </w:rPr>
      </w:pPr>
      <w:r>
        <w:t xml:space="preserve">2023 </w:t>
      </w:r>
      <w:proofErr w:type="spellStart"/>
      <w:r w:rsidRPr="00F90F06">
        <w:rPr>
          <w:lang w:val="fr-FR"/>
        </w:rPr>
        <w:t>Column</w:t>
      </w:r>
      <w:proofErr w:type="spellEnd"/>
      <w:r w:rsidRPr="00F90F06">
        <w:rPr>
          <w:lang w:val="fr-FR"/>
        </w:rPr>
        <w:t xml:space="preserve"> Sessions</w:t>
      </w:r>
      <w:r>
        <w:rPr>
          <w:lang w:val="fr-FR"/>
        </w:rPr>
        <w:t>, Miami, Florida</w:t>
      </w:r>
    </w:p>
    <w:p w14:paraId="3F368F28" w14:textId="3BABB771" w:rsidR="00FC01A5" w:rsidRDefault="00FC01A5" w:rsidP="00F90F06">
      <w:pPr>
        <w:spacing w:after="0" w:line="240" w:lineRule="auto"/>
        <w:rPr>
          <w:lang w:val="fr-FR"/>
        </w:rPr>
      </w:pPr>
      <w:r>
        <w:rPr>
          <w:lang w:val="fr-FR"/>
        </w:rPr>
        <w:t>2023 Social services-</w:t>
      </w:r>
      <w:proofErr w:type="spellStart"/>
      <w:r>
        <w:rPr>
          <w:lang w:val="fr-FR"/>
        </w:rPr>
        <w:t>related</w:t>
      </w:r>
      <w:proofErr w:type="spellEnd"/>
      <w:r>
        <w:rPr>
          <w:lang w:val="fr-FR"/>
        </w:rPr>
        <w:t xml:space="preserve"> </w:t>
      </w:r>
      <w:proofErr w:type="spellStart"/>
      <w:r>
        <w:rPr>
          <w:lang w:val="fr-FR"/>
        </w:rPr>
        <w:t>event</w:t>
      </w:r>
      <w:proofErr w:type="spellEnd"/>
    </w:p>
    <w:p w14:paraId="14CB5FFD" w14:textId="34378DAA" w:rsidR="008D3A49" w:rsidRPr="00781F39" w:rsidRDefault="008D3A49" w:rsidP="00F90F06">
      <w:pPr>
        <w:spacing w:after="0" w:line="240" w:lineRule="auto"/>
        <w:rPr>
          <w:lang w:val="fr-FR"/>
        </w:rPr>
      </w:pPr>
      <w:r>
        <w:rPr>
          <w:lang w:val="fr-FR"/>
        </w:rPr>
        <w:t>2022 Legionella event</w:t>
      </w:r>
    </w:p>
    <w:p w14:paraId="78A94EB4" w14:textId="777E21DA" w:rsidR="00F90F06" w:rsidRPr="00F90F06" w:rsidRDefault="00781F39" w:rsidP="00F90F06">
      <w:pPr>
        <w:spacing w:after="0" w:line="240" w:lineRule="auto"/>
      </w:pPr>
      <w:r>
        <w:t>Ongoing i</w:t>
      </w:r>
      <w:r w:rsidR="00F90F06">
        <w:t>ndependent Medical Evaluations all over Miami, Florida for many different patients</w:t>
      </w:r>
    </w:p>
    <w:p w14:paraId="72E6CCE4" w14:textId="77777777" w:rsidR="00F90F06" w:rsidRPr="00F90F06" w:rsidRDefault="00F90F06" w:rsidP="00F90F06">
      <w:pPr>
        <w:spacing w:after="0" w:line="240" w:lineRule="auto"/>
      </w:pPr>
      <w:r w:rsidRPr="00F90F06">
        <w:t>2021 and ongoing - Cognitive behavioral therapy at a Drug and Alcohol Recovery Center</w:t>
      </w:r>
    </w:p>
    <w:p w14:paraId="1B4F49E1" w14:textId="77777777" w:rsidR="00F90F06" w:rsidRPr="00F90F06" w:rsidRDefault="00F90F06" w:rsidP="00F90F06">
      <w:pPr>
        <w:spacing w:after="0" w:line="240" w:lineRule="auto"/>
      </w:pPr>
      <w:r w:rsidRPr="00F90F06">
        <w:t>2021 Covid 19 Migrant Health and Outreach Program for a county in California</w:t>
      </w:r>
    </w:p>
    <w:p w14:paraId="4BD20ABD" w14:textId="77777777" w:rsidR="00F90F06" w:rsidRPr="00F90F06" w:rsidRDefault="00F90F06" w:rsidP="00F90F06">
      <w:pPr>
        <w:spacing w:after="0" w:line="240" w:lineRule="auto"/>
      </w:pPr>
      <w:r w:rsidRPr="00F90F06">
        <w:t>2021 Independent Medical Evaluations (IME) for PACS consulting</w:t>
      </w:r>
    </w:p>
    <w:p w14:paraId="53F2D1DF" w14:textId="77777777" w:rsidR="00F90F06" w:rsidRPr="00F90F06" w:rsidRDefault="00F90F06" w:rsidP="00F90F06">
      <w:pPr>
        <w:spacing w:after="0" w:line="240" w:lineRule="auto"/>
      </w:pPr>
      <w:r w:rsidRPr="00F90F06">
        <w:t xml:space="preserve">2021 Interpreter for medical students at FIU University </w:t>
      </w:r>
      <w:proofErr w:type="spellStart"/>
      <w:r w:rsidRPr="00F90F06">
        <w:t>practising</w:t>
      </w:r>
      <w:proofErr w:type="spellEnd"/>
      <w:r w:rsidRPr="00F90F06">
        <w:t xml:space="preserve"> at Leon Medical Centers</w:t>
      </w:r>
    </w:p>
    <w:p w14:paraId="256A305B" w14:textId="77777777" w:rsidR="00F90F06" w:rsidRPr="00F90F06" w:rsidRDefault="00F90F06" w:rsidP="00F90F06">
      <w:pPr>
        <w:spacing w:after="0" w:line="240" w:lineRule="auto"/>
      </w:pPr>
      <w:r w:rsidRPr="00F90F06">
        <w:t>2021 Interpreter for patients who don't speak English, going to medical appointments</w:t>
      </w:r>
    </w:p>
    <w:p w14:paraId="75CDCC73" w14:textId="77777777" w:rsidR="00F90F06" w:rsidRPr="00F90F06" w:rsidRDefault="00F90F06" w:rsidP="00F90F06">
      <w:pPr>
        <w:spacing w:after="0" w:line="240" w:lineRule="auto"/>
      </w:pPr>
      <w:r w:rsidRPr="00F90F06">
        <w:t>2019 PAHO - From Innovation Research to Global Solutions, 2-day conference on infectious diseases, Intercontinental Hotel, Miami, Florida</w:t>
      </w:r>
    </w:p>
    <w:p w14:paraId="73295D39" w14:textId="52E97FD3" w:rsidR="00F90F06" w:rsidRPr="00F90F06" w:rsidRDefault="00F90F06" w:rsidP="00F90F06">
      <w:pPr>
        <w:spacing w:after="0" w:line="240" w:lineRule="auto"/>
      </w:pPr>
      <w:r w:rsidRPr="00F90F06">
        <w:t>XXV World Psychiatry Congress, Venezuela</w:t>
      </w:r>
    </w:p>
    <w:p w14:paraId="14EA40E1" w14:textId="0A004A0D" w:rsidR="00F90F06" w:rsidRPr="00F90F06" w:rsidRDefault="00F90F06" w:rsidP="00F90F06">
      <w:pPr>
        <w:spacing w:after="0" w:line="240" w:lineRule="auto"/>
      </w:pPr>
      <w:r w:rsidRPr="00F90F06">
        <w:t>III Venezuelan Congress on Rhinology and Facial Surgery, Venezuela</w:t>
      </w:r>
    </w:p>
    <w:p w14:paraId="79C7C43D" w14:textId="77777777" w:rsidR="00F90F06" w:rsidRPr="00F90F06" w:rsidRDefault="00F90F06" w:rsidP="00F90F06">
      <w:pPr>
        <w:spacing w:after="0" w:line="240" w:lineRule="auto"/>
      </w:pPr>
      <w:r w:rsidRPr="00F90F06">
        <w:t>Dementia sessions, Caracas, Venezuela</w:t>
      </w:r>
    </w:p>
    <w:p w14:paraId="7FC04374" w14:textId="25A2D2BC" w:rsidR="00F90F06" w:rsidRPr="00F90F06" w:rsidRDefault="00F90F06" w:rsidP="00F90F06">
      <w:pPr>
        <w:spacing w:after="0" w:line="240" w:lineRule="auto"/>
      </w:pPr>
      <w:r w:rsidRPr="00F90F06">
        <w:t xml:space="preserve">Launch of </w:t>
      </w:r>
      <w:proofErr w:type="spellStart"/>
      <w:r w:rsidRPr="00F90F06">
        <w:t>Sulodexide</w:t>
      </w:r>
      <w:proofErr w:type="spellEnd"/>
      <w:r w:rsidRPr="00F90F06">
        <w:t xml:space="preserve"> product by Elmor Labs</w:t>
      </w:r>
    </w:p>
    <w:p w14:paraId="0DE8BD8B" w14:textId="1614EE71" w:rsidR="00F90F06" w:rsidRPr="00F90F06" w:rsidRDefault="00F90F06" w:rsidP="00F90F06">
      <w:pPr>
        <w:spacing w:after="0" w:line="240" w:lineRule="auto"/>
      </w:pPr>
      <w:r w:rsidRPr="00F90F06">
        <w:t>Launch of Aranda product, Dominican Republic</w:t>
      </w:r>
    </w:p>
    <w:p w14:paraId="34BC2F79" w14:textId="683BC70A" w:rsidR="00F90F06" w:rsidRPr="00F90F06" w:rsidRDefault="00F90F06" w:rsidP="00F90F06">
      <w:pPr>
        <w:spacing w:after="0" w:line="240" w:lineRule="auto"/>
        <w:rPr>
          <w:lang w:val="es-ES"/>
        </w:rPr>
      </w:pPr>
      <w:r w:rsidRPr="00F90F06">
        <w:rPr>
          <w:lang w:val="es-ES"/>
        </w:rPr>
        <w:t xml:space="preserve">Cardiovascular </w:t>
      </w:r>
      <w:proofErr w:type="spellStart"/>
      <w:r w:rsidRPr="00F90F06">
        <w:rPr>
          <w:lang w:val="es-ES"/>
        </w:rPr>
        <w:t>Course</w:t>
      </w:r>
      <w:proofErr w:type="spellEnd"/>
      <w:r w:rsidRPr="00F90F06">
        <w:rPr>
          <w:lang w:val="es-ES"/>
        </w:rPr>
        <w:t xml:space="preserve"> in Caraca</w:t>
      </w:r>
      <w:r w:rsidR="00781F39">
        <w:rPr>
          <w:lang w:val="es-ES"/>
        </w:rPr>
        <w:t>s</w:t>
      </w:r>
      <w:r w:rsidRPr="00F90F06">
        <w:rPr>
          <w:lang w:val="es-ES"/>
        </w:rPr>
        <w:t>, Venezuela</w:t>
      </w:r>
    </w:p>
    <w:p w14:paraId="327614B7" w14:textId="77777777" w:rsidR="00F90F06" w:rsidRPr="00F90F06" w:rsidRDefault="00F90F06" w:rsidP="00F90F06">
      <w:pPr>
        <w:spacing w:after="0" w:line="240" w:lineRule="auto"/>
        <w:rPr>
          <w:lang w:val="es-ES"/>
        </w:rPr>
      </w:pPr>
      <w:r w:rsidRPr="00F90F06">
        <w:rPr>
          <w:lang w:val="es-ES"/>
        </w:rPr>
        <w:t xml:space="preserve">XXIII International </w:t>
      </w:r>
      <w:proofErr w:type="spellStart"/>
      <w:r w:rsidRPr="00F90F06">
        <w:rPr>
          <w:lang w:val="es-ES"/>
        </w:rPr>
        <w:t>Alzheimer´s</w:t>
      </w:r>
      <w:proofErr w:type="spellEnd"/>
      <w:r w:rsidRPr="00F90F06">
        <w:rPr>
          <w:lang w:val="es-ES"/>
        </w:rPr>
        <w:t xml:space="preserve"> </w:t>
      </w:r>
      <w:proofErr w:type="spellStart"/>
      <w:r w:rsidRPr="00F90F06">
        <w:rPr>
          <w:lang w:val="es-ES"/>
        </w:rPr>
        <w:t>Convention</w:t>
      </w:r>
      <w:proofErr w:type="spellEnd"/>
      <w:r w:rsidRPr="00F90F06">
        <w:rPr>
          <w:lang w:val="es-ES"/>
        </w:rPr>
        <w:t>, Caracas, Venezuela</w:t>
      </w:r>
    </w:p>
    <w:p w14:paraId="77058F90" w14:textId="77777777" w:rsidR="00F90F06" w:rsidRPr="00F90F06" w:rsidRDefault="00F90F06" w:rsidP="00F90F06">
      <w:pPr>
        <w:spacing w:after="0" w:line="240" w:lineRule="auto"/>
      </w:pPr>
      <w:r w:rsidRPr="00F90F06">
        <w:t xml:space="preserve">3rd </w:t>
      </w:r>
      <w:proofErr w:type="spellStart"/>
      <w:r w:rsidRPr="00F90F06">
        <w:t>AstroZeneca</w:t>
      </w:r>
      <w:proofErr w:type="spellEnd"/>
      <w:r w:rsidRPr="00F90F06">
        <w:t>/Venezuelan Neuropsychopharmacology Society</w:t>
      </w:r>
    </w:p>
    <w:p w14:paraId="2B617469" w14:textId="77777777" w:rsidR="00F90F06" w:rsidRPr="00F90F06" w:rsidRDefault="00F90F06" w:rsidP="00F90F06">
      <w:pPr>
        <w:spacing w:after="0" w:line="240" w:lineRule="auto"/>
      </w:pPr>
      <w:r w:rsidRPr="00F90F06">
        <w:t>Symposium and presentation of new drug for Bipolar Disorder, Caracas, Venezuela</w:t>
      </w:r>
    </w:p>
    <w:p w14:paraId="54BBA59A" w14:textId="77777777" w:rsidR="00F90F06" w:rsidRPr="00F90F06" w:rsidRDefault="00F90F06" w:rsidP="00F90F06">
      <w:pPr>
        <w:spacing w:after="0" w:line="240" w:lineRule="auto"/>
      </w:pPr>
      <w:r w:rsidRPr="00F90F06">
        <w:t xml:space="preserve">XXVIII Venezuelan Congress of Gastroenterology and X Congress of </w:t>
      </w:r>
      <w:proofErr w:type="spellStart"/>
      <w:r w:rsidRPr="00F90F06">
        <w:t>Gastropediatrics</w:t>
      </w:r>
      <w:proofErr w:type="spellEnd"/>
      <w:r w:rsidRPr="00F90F06">
        <w:t>, Caracas, Venezuela</w:t>
      </w:r>
    </w:p>
    <w:p w14:paraId="3DCCED65" w14:textId="77777777" w:rsidR="00F90F06" w:rsidRPr="00F90F06" w:rsidRDefault="00F90F06" w:rsidP="00F90F06">
      <w:pPr>
        <w:spacing w:after="0" w:line="240" w:lineRule="auto"/>
      </w:pPr>
      <w:r w:rsidRPr="00F90F06">
        <w:t xml:space="preserve">Presentation of sample taker by </w:t>
      </w:r>
      <w:proofErr w:type="spellStart"/>
      <w:r w:rsidRPr="00F90F06">
        <w:t>Novaseptum</w:t>
      </w:r>
      <w:proofErr w:type="spellEnd"/>
    </w:p>
    <w:p w14:paraId="79BC1D78" w14:textId="77777777" w:rsidR="00F90F06" w:rsidRPr="00F90F06" w:rsidRDefault="00F90F06" w:rsidP="00F90F06">
      <w:pPr>
        <w:spacing w:after="0" w:line="240" w:lineRule="auto"/>
      </w:pPr>
      <w:r w:rsidRPr="00F90F06">
        <w:t>VI Seminar on Sexology with guest speakers from Holland and the U.S.</w:t>
      </w:r>
    </w:p>
    <w:p w14:paraId="40C3865F" w14:textId="77777777" w:rsidR="00F90F06" w:rsidRPr="00F90F06" w:rsidRDefault="00F90F06" w:rsidP="00F90F06">
      <w:pPr>
        <w:spacing w:after="0" w:line="240" w:lineRule="auto"/>
      </w:pPr>
      <w:r w:rsidRPr="00F90F06">
        <w:t>Presentation of new drugs for Wyeth Laboratories</w:t>
      </w:r>
    </w:p>
    <w:p w14:paraId="2806B511" w14:textId="77777777" w:rsidR="00F90F06" w:rsidRPr="00F90F06" w:rsidRDefault="00F90F06" w:rsidP="00F90F06">
      <w:pPr>
        <w:spacing w:after="0" w:line="240" w:lineRule="auto"/>
      </w:pPr>
      <w:r w:rsidRPr="00F90F06">
        <w:t>Evidence-Based-Medicine Course for Novartis</w:t>
      </w:r>
    </w:p>
    <w:p w14:paraId="2324C7D8" w14:textId="77777777" w:rsidR="00F90F06" w:rsidRPr="00F90F06" w:rsidRDefault="00F90F06" w:rsidP="00F90F06">
      <w:pPr>
        <w:spacing w:after="0" w:line="240" w:lineRule="auto"/>
        <w:rPr>
          <w:lang w:val="fr-FR"/>
        </w:rPr>
      </w:pPr>
      <w:r w:rsidRPr="00F90F06">
        <w:rPr>
          <w:lang w:val="fr-FR"/>
        </w:rPr>
        <w:lastRenderedPageBreak/>
        <w:t xml:space="preserve">2006 International Convention on </w:t>
      </w:r>
      <w:proofErr w:type="spellStart"/>
      <w:r w:rsidRPr="00F90F06">
        <w:rPr>
          <w:lang w:val="fr-FR"/>
        </w:rPr>
        <w:t>Diabetes</w:t>
      </w:r>
      <w:proofErr w:type="spellEnd"/>
      <w:r w:rsidRPr="00F90F06">
        <w:rPr>
          <w:lang w:val="fr-FR"/>
        </w:rPr>
        <w:t xml:space="preserve"> </w:t>
      </w:r>
      <w:proofErr w:type="spellStart"/>
      <w:r w:rsidRPr="00F90F06">
        <w:rPr>
          <w:lang w:val="fr-FR"/>
        </w:rPr>
        <w:t>Mellitus</w:t>
      </w:r>
      <w:proofErr w:type="spellEnd"/>
      <w:r w:rsidRPr="00F90F06">
        <w:rPr>
          <w:lang w:val="fr-FR"/>
        </w:rPr>
        <w:t>, Caracas, Venezuela</w:t>
      </w:r>
    </w:p>
    <w:p w14:paraId="551377FE" w14:textId="77777777" w:rsidR="00F90F06" w:rsidRPr="00F90F06" w:rsidRDefault="00F90F06" w:rsidP="00F90F06">
      <w:pPr>
        <w:spacing w:after="0" w:line="240" w:lineRule="auto"/>
      </w:pPr>
      <w:r w:rsidRPr="00F90F06">
        <w:t>2006 FIGO World Gynecology and Obstetrics Convention, Kuala Lumpur, Malaysia</w:t>
      </w:r>
    </w:p>
    <w:p w14:paraId="66EF32E6" w14:textId="77777777" w:rsidR="00F90F06" w:rsidRPr="00F90F06" w:rsidRDefault="00F90F06" w:rsidP="00F90F06">
      <w:pPr>
        <w:spacing w:after="0" w:line="240" w:lineRule="auto"/>
      </w:pPr>
      <w:r w:rsidRPr="00F90F06">
        <w:t>2004 Conference on Infectious Diseases – Trump Sonesta Hotel, Miami, Florida</w:t>
      </w:r>
    </w:p>
    <w:p w14:paraId="0180836A" w14:textId="77777777" w:rsidR="00F90F06" w:rsidRPr="00F90F06" w:rsidRDefault="00F90F06" w:rsidP="00F90F06">
      <w:pPr>
        <w:spacing w:after="0" w:line="240" w:lineRule="auto"/>
      </w:pPr>
      <w:r w:rsidRPr="00F90F06">
        <w:t>2004 International Cosmetics Expo – Hotel Intercontinental, Miami, Florida</w:t>
      </w:r>
    </w:p>
    <w:p w14:paraId="3A3E3587" w14:textId="77777777" w:rsidR="00F90F06" w:rsidRPr="00F90F06" w:rsidRDefault="00F90F06" w:rsidP="00F90F06">
      <w:pPr>
        <w:spacing w:after="0" w:line="240" w:lineRule="auto"/>
      </w:pPr>
      <w:r w:rsidRPr="00F90F06">
        <w:t xml:space="preserve">2003 Conference on Infectious Diseases (SARS, HIV/Aids, dengue, etc.) – Hotel </w:t>
      </w:r>
      <w:proofErr w:type="spellStart"/>
      <w:r w:rsidRPr="00F90F06">
        <w:t>Fountainebleu</w:t>
      </w:r>
      <w:proofErr w:type="spellEnd"/>
      <w:r w:rsidRPr="00F90F06">
        <w:t>, Miami, Florida</w:t>
      </w:r>
    </w:p>
    <w:p w14:paraId="7F984279" w14:textId="77777777" w:rsidR="00F90F06" w:rsidRPr="00F90F06" w:rsidRDefault="00F90F06" w:rsidP="00F90F06">
      <w:pPr>
        <w:spacing w:after="0" w:line="240" w:lineRule="auto"/>
      </w:pPr>
      <w:r w:rsidRPr="00F90F06">
        <w:t>2001 Animal Veterinary Seminar – Surgery on small animals</w:t>
      </w:r>
    </w:p>
    <w:p w14:paraId="0F3B1DBC" w14:textId="77777777" w:rsidR="00F90F06" w:rsidRPr="00F90F06" w:rsidRDefault="00F90F06" w:rsidP="00F90F06">
      <w:pPr>
        <w:spacing w:after="0" w:line="240" w:lineRule="auto"/>
      </w:pPr>
      <w:r w:rsidRPr="00F90F06">
        <w:t xml:space="preserve">Traumatology – Treatment of </w:t>
      </w:r>
      <w:proofErr w:type="spellStart"/>
      <w:r w:rsidRPr="00F90F06">
        <w:t>equinus</w:t>
      </w:r>
      <w:proofErr w:type="spellEnd"/>
      <w:r w:rsidRPr="00F90F06">
        <w:t xml:space="preserve"> varus, proximal femoral osteotomy, reconstructive surgery in limbs with </w:t>
      </w:r>
      <w:proofErr w:type="spellStart"/>
      <w:r w:rsidRPr="00F90F06">
        <w:t>alografts</w:t>
      </w:r>
      <w:proofErr w:type="spellEnd"/>
      <w:r w:rsidRPr="00F90F06">
        <w:t xml:space="preserve">, tumor postresection, new techniques in the treatment of tumor lesions in the spine, varus osteotomy, Perthes disease, lumbosacral arthrodesis in scoliosis, </w:t>
      </w:r>
      <w:proofErr w:type="spellStart"/>
      <w:r w:rsidRPr="00F90F06">
        <w:t>condrosarcoma</w:t>
      </w:r>
      <w:proofErr w:type="spellEnd"/>
      <w:r w:rsidRPr="00F90F06">
        <w:t xml:space="preserve">, malignant fibrous </w:t>
      </w:r>
      <w:proofErr w:type="spellStart"/>
      <w:r w:rsidRPr="00F90F06">
        <w:t>hystocytoma</w:t>
      </w:r>
      <w:proofErr w:type="spellEnd"/>
    </w:p>
    <w:p w14:paraId="69F07FD9" w14:textId="77777777" w:rsidR="00F90F06" w:rsidRPr="00F90F06" w:rsidRDefault="00F90F06" w:rsidP="00F90F06">
      <w:pPr>
        <w:spacing w:after="0" w:line="240" w:lineRule="auto"/>
      </w:pPr>
      <w:r w:rsidRPr="00F90F06">
        <w:t xml:space="preserve">Presentation of a new anti-depressant drug for Wyeth Laboratories </w:t>
      </w:r>
    </w:p>
    <w:p w14:paraId="4A659DC5" w14:textId="77777777" w:rsidR="00F90F06" w:rsidRPr="00F90F06" w:rsidRDefault="00F90F06" w:rsidP="00F90F06">
      <w:pPr>
        <w:spacing w:after="0" w:line="240" w:lineRule="auto"/>
      </w:pPr>
      <w:r w:rsidRPr="00F90F06">
        <w:t>Occupational respiratory diseases</w:t>
      </w:r>
    </w:p>
    <w:p w14:paraId="376264A9" w14:textId="77777777" w:rsidR="00F90F06" w:rsidRPr="00F90F06" w:rsidRDefault="00F90F06" w:rsidP="00F90F06">
      <w:pPr>
        <w:spacing w:after="0" w:line="240" w:lineRule="auto"/>
      </w:pPr>
      <w:r w:rsidRPr="00F90F06">
        <w:t>The 1st Congress of Dentists of the Caribbean – dental implants</w:t>
      </w:r>
    </w:p>
    <w:p w14:paraId="54BC75EB" w14:textId="77777777" w:rsidR="00F90F06" w:rsidRPr="00F90F06" w:rsidRDefault="00F90F06" w:rsidP="00F90F06">
      <w:pPr>
        <w:spacing w:after="0" w:line="240" w:lineRule="auto"/>
      </w:pPr>
      <w:r w:rsidRPr="00F90F06">
        <w:t>Office ergonomics</w:t>
      </w:r>
    </w:p>
    <w:p w14:paraId="5D049FFF" w14:textId="77777777" w:rsidR="00F90F06" w:rsidRPr="00F90F06" w:rsidRDefault="00F90F06" w:rsidP="00F90F06">
      <w:pPr>
        <w:spacing w:after="0" w:line="240" w:lineRule="auto"/>
      </w:pPr>
      <w:r w:rsidRPr="00F90F06">
        <w:t>Agar gum technology for food staples</w:t>
      </w:r>
    </w:p>
    <w:p w14:paraId="157ADB7F" w14:textId="77777777" w:rsidR="00F90F06" w:rsidRPr="00F90F06" w:rsidRDefault="00F90F06" w:rsidP="00F90F06">
      <w:pPr>
        <w:spacing w:after="0" w:line="240" w:lineRule="auto"/>
      </w:pPr>
      <w:r w:rsidRPr="00F90F06">
        <w:t xml:space="preserve">Molecular biology workshop held by a doctor from the </w:t>
      </w:r>
      <w:proofErr w:type="spellStart"/>
      <w:r w:rsidRPr="00F90F06">
        <w:t>Childrens'</w:t>
      </w:r>
      <w:proofErr w:type="spellEnd"/>
      <w:r w:rsidRPr="00F90F06">
        <w:t xml:space="preserve"> Hospital New York </w:t>
      </w:r>
    </w:p>
    <w:p w14:paraId="25435328" w14:textId="77777777" w:rsidR="00F90F06" w:rsidRPr="00F90F06" w:rsidRDefault="00F90F06" w:rsidP="00F90F06">
      <w:pPr>
        <w:spacing w:after="0" w:line="240" w:lineRule="auto"/>
      </w:pPr>
      <w:r w:rsidRPr="00F90F06">
        <w:t xml:space="preserve">First aid courses for the Oil Industry       </w:t>
      </w:r>
    </w:p>
    <w:p w14:paraId="7F94221A" w14:textId="77777777" w:rsidR="00F90F06" w:rsidRDefault="00F90F06" w:rsidP="00495B6F">
      <w:pPr>
        <w:spacing w:after="0" w:line="240" w:lineRule="auto"/>
      </w:pPr>
    </w:p>
    <w:p w14:paraId="0B1E9395" w14:textId="77777777" w:rsidR="00495B6F" w:rsidRDefault="00495B6F" w:rsidP="00495B6F">
      <w:pPr>
        <w:spacing w:after="0" w:line="240" w:lineRule="auto"/>
      </w:pPr>
      <w:r>
        <w:t>Technical Seminars</w:t>
      </w:r>
    </w:p>
    <w:p w14:paraId="0DE683F0" w14:textId="7F018FBD" w:rsidR="00CB2BE2" w:rsidRDefault="00CB2BE2" w:rsidP="00495B6F">
      <w:pPr>
        <w:spacing w:after="0" w:line="240" w:lineRule="auto"/>
      </w:pPr>
      <w:r>
        <w:t xml:space="preserve">2024 and 2023 Equinix annual 3-day conference event, Miami, Fl </w:t>
      </w:r>
    </w:p>
    <w:p w14:paraId="2C0EF6B0" w14:textId="496822B8" w:rsidR="00CB2BE2" w:rsidRDefault="00CB2BE2" w:rsidP="00495B6F">
      <w:pPr>
        <w:spacing w:after="0" w:line="240" w:lineRule="auto"/>
      </w:pPr>
      <w:r>
        <w:t>2023 Massy Motors international event, Miami, Fl</w:t>
      </w:r>
    </w:p>
    <w:p w14:paraId="09453783" w14:textId="7F8E696C" w:rsidR="00FC01A5" w:rsidRDefault="00FC01A5" w:rsidP="00495B6F">
      <w:pPr>
        <w:spacing w:after="0" w:line="240" w:lineRule="auto"/>
      </w:pPr>
      <w:r>
        <w:t>2023 Printers event, Miami, Fl</w:t>
      </w:r>
    </w:p>
    <w:p w14:paraId="68947AA0" w14:textId="449D7C6C" w:rsidR="00FC01A5" w:rsidRDefault="00FC01A5" w:rsidP="00495B6F">
      <w:pPr>
        <w:spacing w:after="0" w:line="240" w:lineRule="auto"/>
      </w:pPr>
      <w:r>
        <w:t>2023 National Basketball Federation conference, Miami, Fl</w:t>
      </w:r>
    </w:p>
    <w:p w14:paraId="192659BB" w14:textId="79095AAC" w:rsidR="00FC01A5" w:rsidRDefault="00FC01A5" w:rsidP="00495B6F">
      <w:pPr>
        <w:spacing w:after="0" w:line="240" w:lineRule="auto"/>
      </w:pPr>
      <w:r>
        <w:t>2023 RAP technical sessions, Miami, Fl</w:t>
      </w:r>
    </w:p>
    <w:p w14:paraId="4D5CC147" w14:textId="27C55CD2" w:rsidR="00FC01A5" w:rsidRDefault="00FC01A5" w:rsidP="00495B6F">
      <w:pPr>
        <w:spacing w:after="0" w:line="240" w:lineRule="auto"/>
      </w:pPr>
      <w:r>
        <w:t>2023 Ministerial meetings in Uruguay via Zoom</w:t>
      </w:r>
    </w:p>
    <w:p w14:paraId="20CB8E94" w14:textId="56849CA4" w:rsidR="00FC01A5" w:rsidRDefault="00FC01A5" w:rsidP="00495B6F">
      <w:pPr>
        <w:spacing w:after="0" w:line="240" w:lineRule="auto"/>
      </w:pPr>
      <w:r>
        <w:t>2023 2-day Insurance related event</w:t>
      </w:r>
    </w:p>
    <w:p w14:paraId="6B0A983F" w14:textId="0A0EFB75" w:rsidR="00FC01A5" w:rsidRDefault="00FC01A5" w:rsidP="00495B6F">
      <w:pPr>
        <w:spacing w:after="0" w:line="240" w:lineRule="auto"/>
      </w:pPr>
      <w:r>
        <w:t xml:space="preserve">2023 </w:t>
      </w:r>
      <w:proofErr w:type="spellStart"/>
      <w:r>
        <w:t>Thermofisher</w:t>
      </w:r>
      <w:proofErr w:type="spellEnd"/>
      <w:r>
        <w:t xml:space="preserve"> event, Miami, Fl</w:t>
      </w:r>
    </w:p>
    <w:p w14:paraId="2E8B93A1" w14:textId="1CFA3829" w:rsidR="00FC01A5" w:rsidRDefault="00FC01A5" w:rsidP="00495B6F">
      <w:pPr>
        <w:spacing w:after="0" w:line="240" w:lineRule="auto"/>
      </w:pPr>
      <w:r>
        <w:t>2023 PAHO conference, Miami, Fl</w:t>
      </w:r>
    </w:p>
    <w:p w14:paraId="018975E9" w14:textId="0DC5D604" w:rsidR="00FC01A5" w:rsidRDefault="00FC01A5" w:rsidP="00495B6F">
      <w:pPr>
        <w:spacing w:after="0" w:line="240" w:lineRule="auto"/>
      </w:pPr>
      <w:r>
        <w:t>2023 UNDRR actions via zoom</w:t>
      </w:r>
    </w:p>
    <w:p w14:paraId="739447A1" w14:textId="2BD315ED" w:rsidR="00FC01A5" w:rsidRDefault="00FC01A5" w:rsidP="00495B6F">
      <w:pPr>
        <w:spacing w:after="0" w:line="240" w:lineRule="auto"/>
      </w:pPr>
      <w:r>
        <w:t xml:space="preserve">2023 Hydrology event </w:t>
      </w:r>
    </w:p>
    <w:p w14:paraId="2F106FBB" w14:textId="77777777" w:rsidR="00495B6F" w:rsidRDefault="00495B6F" w:rsidP="00495B6F">
      <w:pPr>
        <w:spacing w:after="0" w:line="240" w:lineRule="auto"/>
      </w:pPr>
      <w:r>
        <w:t>2021 International Import and Export conference, Fort Lauderdale, FL</w:t>
      </w:r>
    </w:p>
    <w:p w14:paraId="249B200B" w14:textId="77777777" w:rsidR="00495B6F" w:rsidRDefault="00495B6F" w:rsidP="00495B6F">
      <w:pPr>
        <w:spacing w:after="0" w:line="240" w:lineRule="auto"/>
      </w:pPr>
      <w:r>
        <w:t>2013 simultaneous interpreting at a four-day internal and external auditing event at the plant of Goodyear Venezuela in Valencia, Carabobo State, Venezuela</w:t>
      </w:r>
    </w:p>
    <w:p w14:paraId="6E2907EE" w14:textId="77777777" w:rsidR="00495B6F" w:rsidRDefault="00495B6F" w:rsidP="00495B6F">
      <w:pPr>
        <w:spacing w:after="0" w:line="240" w:lineRule="auto"/>
      </w:pPr>
      <w:r>
        <w:t xml:space="preserve">2007 </w:t>
      </w:r>
      <w:proofErr w:type="spellStart"/>
      <w:r>
        <w:t>Panamerican</w:t>
      </w:r>
      <w:proofErr w:type="spellEnd"/>
      <w:r>
        <w:t xml:space="preserve"> Convention on Soil Mechanics and </w:t>
      </w:r>
      <w:proofErr w:type="spellStart"/>
      <w:r>
        <w:t>Geomechanical</w:t>
      </w:r>
      <w:proofErr w:type="spellEnd"/>
      <w:r>
        <w:t xml:space="preserve"> Engineering, Margarita Island, Venezuela</w:t>
      </w:r>
    </w:p>
    <w:p w14:paraId="37222FAB" w14:textId="77777777" w:rsidR="00495B6F" w:rsidRDefault="00495B6F" w:rsidP="00495B6F">
      <w:pPr>
        <w:spacing w:after="0" w:line="240" w:lineRule="auto"/>
      </w:pPr>
      <w:r>
        <w:t>2007 Electrolux Regional Meeting</w:t>
      </w:r>
    </w:p>
    <w:p w14:paraId="358B96DA" w14:textId="77777777" w:rsidR="00495B6F" w:rsidRDefault="00495B6F" w:rsidP="00495B6F">
      <w:pPr>
        <w:spacing w:after="0" w:line="240" w:lineRule="auto"/>
      </w:pPr>
      <w:r>
        <w:t>2007 Avon Regional Meeting</w:t>
      </w:r>
    </w:p>
    <w:p w14:paraId="4726F9F8" w14:textId="77777777" w:rsidR="00495B6F" w:rsidRDefault="00495B6F" w:rsidP="00495B6F">
      <w:pPr>
        <w:spacing w:after="0" w:line="240" w:lineRule="auto"/>
      </w:pPr>
      <w:r>
        <w:t>2009, 2008, 2006, 2005 &amp; 2004 Three-day Conferences Prior to the Latin Billboard Music Awards Show, Miami, Fl</w:t>
      </w:r>
    </w:p>
    <w:p w14:paraId="3D507197" w14:textId="77777777" w:rsidR="00495B6F" w:rsidRDefault="00495B6F" w:rsidP="00495B6F">
      <w:pPr>
        <w:spacing w:after="0" w:line="240" w:lineRule="auto"/>
      </w:pPr>
      <w:r>
        <w:t>2003 VI Convention on Foods and Beverages, Miami Beach Convention Center, Florida</w:t>
      </w:r>
    </w:p>
    <w:p w14:paraId="5222872B" w14:textId="77777777" w:rsidR="00495B6F" w:rsidRDefault="00495B6F" w:rsidP="00495B6F">
      <w:pPr>
        <w:spacing w:after="0" w:line="240" w:lineRule="auto"/>
      </w:pPr>
      <w:r>
        <w:t xml:space="preserve">2001 International Convention of Phone Carriers, Florida (RAD Group) </w:t>
      </w:r>
    </w:p>
    <w:p w14:paraId="11A86A3F" w14:textId="77777777" w:rsidR="00495B6F" w:rsidRDefault="00495B6F" w:rsidP="00495B6F">
      <w:pPr>
        <w:spacing w:after="0" w:line="240" w:lineRule="auto"/>
      </w:pPr>
      <w:r>
        <w:t>Forum on Electronic businesses by Intel presented by Tom Lacey, executive chairman of Intel and Alfonso Luna, Director of Microsoft Venezuela</w:t>
      </w:r>
    </w:p>
    <w:p w14:paraId="05009C67" w14:textId="77777777" w:rsidR="00495B6F" w:rsidRDefault="00495B6F" w:rsidP="00495B6F">
      <w:pPr>
        <w:spacing w:after="0" w:line="240" w:lineRule="auto"/>
      </w:pPr>
      <w:r>
        <w:t xml:space="preserve">IBM </w:t>
      </w:r>
      <w:proofErr w:type="spellStart"/>
      <w:r>
        <w:t>Websphere</w:t>
      </w:r>
      <w:proofErr w:type="spellEnd"/>
      <w:r>
        <w:t xml:space="preserve"> /Sessions on AIM University </w:t>
      </w:r>
    </w:p>
    <w:p w14:paraId="037CC0A9" w14:textId="77777777" w:rsidR="00495B6F" w:rsidRDefault="00495B6F" w:rsidP="00495B6F">
      <w:pPr>
        <w:spacing w:after="0" w:line="240" w:lineRule="auto"/>
      </w:pPr>
      <w:r>
        <w:t>Tribology</w:t>
      </w:r>
    </w:p>
    <w:p w14:paraId="63F7D16F" w14:textId="77777777" w:rsidR="00495B6F" w:rsidRDefault="00495B6F" w:rsidP="00495B6F">
      <w:pPr>
        <w:spacing w:after="0" w:line="240" w:lineRule="auto"/>
      </w:pPr>
      <w:r>
        <w:t>Electro-submersible pumps</w:t>
      </w:r>
    </w:p>
    <w:p w14:paraId="352A7873" w14:textId="77777777" w:rsidR="00495B6F" w:rsidRDefault="00495B6F" w:rsidP="00495B6F">
      <w:pPr>
        <w:spacing w:after="0" w:line="240" w:lineRule="auto"/>
      </w:pPr>
      <w:r>
        <w:t>Telecommunications, telemarketing</w:t>
      </w:r>
    </w:p>
    <w:p w14:paraId="395BA78C" w14:textId="77777777" w:rsidR="00495B6F" w:rsidRDefault="00495B6F" w:rsidP="00495B6F">
      <w:pPr>
        <w:spacing w:after="0" w:line="240" w:lineRule="auto"/>
      </w:pPr>
      <w:r>
        <w:t xml:space="preserve">Safety Skills in the handling of Computers </w:t>
      </w:r>
    </w:p>
    <w:p w14:paraId="0C37828D" w14:textId="77777777" w:rsidR="00495B6F" w:rsidRDefault="00495B6F" w:rsidP="00495B6F">
      <w:pPr>
        <w:spacing w:after="0" w:line="240" w:lineRule="auto"/>
      </w:pPr>
      <w:r>
        <w:t>De-regulation of the national Telecommunications scheme</w:t>
      </w:r>
    </w:p>
    <w:p w14:paraId="489802C9" w14:textId="77777777" w:rsidR="00495B6F" w:rsidRDefault="00495B6F" w:rsidP="00495B6F">
      <w:pPr>
        <w:spacing w:after="0" w:line="240" w:lineRule="auto"/>
      </w:pPr>
      <w:r>
        <w:t>IBM – MQ Series /</w:t>
      </w:r>
      <w:proofErr w:type="spellStart"/>
      <w:r>
        <w:t>datapool</w:t>
      </w:r>
      <w:proofErr w:type="spellEnd"/>
      <w:r>
        <w:t xml:space="preserve"> services </w:t>
      </w:r>
    </w:p>
    <w:p w14:paraId="0AAFAF44" w14:textId="77777777" w:rsidR="00495B6F" w:rsidRDefault="00495B6F" w:rsidP="00495B6F">
      <w:pPr>
        <w:spacing w:after="0" w:line="240" w:lineRule="auto"/>
      </w:pPr>
      <w:r>
        <w:t xml:space="preserve">Compressors </w:t>
      </w:r>
    </w:p>
    <w:p w14:paraId="10E379CE" w14:textId="77777777" w:rsidR="00495B6F" w:rsidRDefault="00495B6F" w:rsidP="00495B6F">
      <w:pPr>
        <w:spacing w:after="0" w:line="240" w:lineRule="auto"/>
      </w:pPr>
      <w:r>
        <w:t>Electrical Conductors</w:t>
      </w:r>
    </w:p>
    <w:p w14:paraId="01C48CDC" w14:textId="77777777" w:rsidR="00495B6F" w:rsidRDefault="00495B6F" w:rsidP="00495B6F">
      <w:pPr>
        <w:spacing w:after="0" w:line="240" w:lineRule="auto"/>
      </w:pPr>
      <w:r>
        <w:t>Environmental dust control for PROCTER &amp; GAMBLE</w:t>
      </w:r>
    </w:p>
    <w:p w14:paraId="6C5C9029" w14:textId="77777777" w:rsidR="00495B6F" w:rsidRDefault="00495B6F" w:rsidP="00495B6F">
      <w:pPr>
        <w:spacing w:after="0" w:line="240" w:lineRule="auto"/>
      </w:pPr>
      <w:r>
        <w:t>Load pumps</w:t>
      </w:r>
    </w:p>
    <w:p w14:paraId="36137699" w14:textId="77777777" w:rsidR="00495B6F" w:rsidRDefault="00495B6F" w:rsidP="00495B6F">
      <w:pPr>
        <w:spacing w:after="0" w:line="240" w:lineRule="auto"/>
      </w:pPr>
      <w:r>
        <w:t>Turbomachinery</w:t>
      </w:r>
    </w:p>
    <w:p w14:paraId="23B9A62C" w14:textId="77777777" w:rsidR="00495B6F" w:rsidRDefault="00495B6F" w:rsidP="00495B6F">
      <w:pPr>
        <w:spacing w:after="0" w:line="240" w:lineRule="auto"/>
      </w:pPr>
      <w:r>
        <w:lastRenderedPageBreak/>
        <w:t>GTE/CANTV – pricing plans/ MIS/UMS-user training course, Training in IR /CBSS end user balancing/Train the Trainers, CANTV - BCTEL Canada IMS/DLI Data</w:t>
      </w:r>
    </w:p>
    <w:p w14:paraId="2428B09D" w14:textId="77777777" w:rsidR="00495B6F" w:rsidRDefault="00495B6F" w:rsidP="00495B6F">
      <w:pPr>
        <w:spacing w:after="0" w:line="240" w:lineRule="auto"/>
      </w:pPr>
      <w:r>
        <w:t xml:space="preserve">Language </w:t>
      </w:r>
      <w:proofErr w:type="spellStart"/>
      <w:proofErr w:type="gramStart"/>
      <w:r>
        <w:t>Interfase</w:t>
      </w:r>
      <w:proofErr w:type="spellEnd"/>
      <w:r>
        <w:t xml:space="preserve">  /</w:t>
      </w:r>
      <w:proofErr w:type="gramEnd"/>
      <w:r>
        <w:t>BVT On-line users/BVT Technical review</w:t>
      </w:r>
    </w:p>
    <w:p w14:paraId="480C4D94" w14:textId="77777777" w:rsidR="00495B6F" w:rsidRDefault="00495B6F" w:rsidP="00495B6F">
      <w:pPr>
        <w:spacing w:after="0" w:line="240" w:lineRule="auto"/>
      </w:pPr>
      <w:r>
        <w:t>Test specifications for the acceptance of electric energy distribution Systems and services</w:t>
      </w:r>
    </w:p>
    <w:p w14:paraId="1B08F8BD" w14:textId="77777777" w:rsidR="00495B6F" w:rsidRDefault="00495B6F" w:rsidP="00495B6F">
      <w:pPr>
        <w:spacing w:after="0" w:line="240" w:lineRule="auto"/>
      </w:pPr>
      <w:r>
        <w:t>Honda Motors Sales and Services Seminar</w:t>
      </w:r>
    </w:p>
    <w:p w14:paraId="423B398F" w14:textId="77777777" w:rsidR="00495B6F" w:rsidRDefault="00495B6F" w:rsidP="00495B6F">
      <w:pPr>
        <w:spacing w:after="0" w:line="240" w:lineRule="auto"/>
      </w:pPr>
      <w:r>
        <w:t>Measurement of tubes with ultrasound methods</w:t>
      </w:r>
    </w:p>
    <w:p w14:paraId="751C070D" w14:textId="77777777" w:rsidR="00495B6F" w:rsidRDefault="00495B6F" w:rsidP="00495B6F">
      <w:pPr>
        <w:spacing w:after="0" w:line="240" w:lineRule="auto"/>
      </w:pPr>
      <w:r>
        <w:t>Transmission System Masking Course</w:t>
      </w:r>
    </w:p>
    <w:p w14:paraId="4F477156" w14:textId="77777777" w:rsidR="00495B6F" w:rsidRDefault="00495B6F" w:rsidP="00495B6F">
      <w:pPr>
        <w:spacing w:after="0" w:line="240" w:lineRule="auto"/>
      </w:pPr>
      <w:r>
        <w:t>ISO 9000 training course</w:t>
      </w:r>
    </w:p>
    <w:p w14:paraId="02D3D493" w14:textId="77777777" w:rsidR="00495B6F" w:rsidRDefault="00495B6F" w:rsidP="00495B6F">
      <w:pPr>
        <w:spacing w:after="0" w:line="240" w:lineRule="auto"/>
      </w:pPr>
      <w:r>
        <w:t>EXCEL course for the Venezuelan Standards Institute</w:t>
      </w:r>
    </w:p>
    <w:p w14:paraId="138EC733" w14:textId="77777777" w:rsidR="00495B6F" w:rsidRDefault="00495B6F" w:rsidP="00495B6F">
      <w:pPr>
        <w:spacing w:after="0" w:line="240" w:lineRule="auto"/>
      </w:pPr>
      <w:proofErr w:type="spellStart"/>
      <w:r>
        <w:t>Speedtronics</w:t>
      </w:r>
      <w:proofErr w:type="spellEnd"/>
      <w:r>
        <w:t xml:space="preserve">            </w:t>
      </w:r>
    </w:p>
    <w:p w14:paraId="677CA10E" w14:textId="77777777" w:rsidR="00495B6F" w:rsidRDefault="00495B6F" w:rsidP="00495B6F">
      <w:pPr>
        <w:spacing w:after="0" w:line="240" w:lineRule="auto"/>
      </w:pPr>
    </w:p>
    <w:p w14:paraId="333B8967" w14:textId="77777777" w:rsidR="00495B6F" w:rsidRDefault="00495B6F" w:rsidP="00495B6F">
      <w:pPr>
        <w:spacing w:after="0" w:line="240" w:lineRule="auto"/>
      </w:pPr>
      <w:r>
        <w:t xml:space="preserve">Petroleum and gas Industries </w:t>
      </w:r>
    </w:p>
    <w:p w14:paraId="0E12FCCD" w14:textId="77777777" w:rsidR="00495B6F" w:rsidRDefault="00495B6F" w:rsidP="00495B6F">
      <w:pPr>
        <w:spacing w:after="0" w:line="240" w:lineRule="auto"/>
      </w:pPr>
      <w:r>
        <w:t xml:space="preserve">Interpreter accompanying the group of engineers of </w:t>
      </w:r>
      <w:proofErr w:type="spellStart"/>
      <w:r>
        <w:t>Pertamina</w:t>
      </w:r>
      <w:proofErr w:type="spellEnd"/>
      <w:r>
        <w:t xml:space="preserve"> Indonesia for a work meeting and possible joint venture with </w:t>
      </w:r>
      <w:proofErr w:type="spellStart"/>
      <w:r>
        <w:t>Corporación</w:t>
      </w:r>
      <w:proofErr w:type="spellEnd"/>
      <w:r>
        <w:t xml:space="preserve"> Venezolana de </w:t>
      </w:r>
      <w:proofErr w:type="spellStart"/>
      <w:r>
        <w:t>Petróleo</w:t>
      </w:r>
      <w:proofErr w:type="spellEnd"/>
      <w:r>
        <w:t xml:space="preserve"> to exploit part of the Orinoco Oil Belt, Puerto La Cruz, Venezuela</w:t>
      </w:r>
    </w:p>
    <w:p w14:paraId="097909C9" w14:textId="77777777" w:rsidR="00495B6F" w:rsidRDefault="00495B6F" w:rsidP="00495B6F">
      <w:pPr>
        <w:spacing w:after="0" w:line="240" w:lineRule="auto"/>
      </w:pPr>
      <w:r>
        <w:t>The 2012 2nd. Integral Congress on Hydrocarbons Summit and exhibition hall, Puerto La Cruz, Venezuela</w:t>
      </w:r>
    </w:p>
    <w:p w14:paraId="0379182C" w14:textId="77777777" w:rsidR="00495B6F" w:rsidRDefault="00495B6F" w:rsidP="00495B6F">
      <w:pPr>
        <w:spacing w:after="0" w:line="240" w:lineRule="auto"/>
      </w:pPr>
      <w:r>
        <w:t>The International Convention on Heavy and Extra-heavy Crude Oils, sponsored by the Oil Chamber of Venezuela, with</w:t>
      </w:r>
    </w:p>
    <w:p w14:paraId="57A113A5" w14:textId="77777777" w:rsidR="00495B6F" w:rsidRDefault="00495B6F" w:rsidP="00495B6F">
      <w:pPr>
        <w:spacing w:after="0" w:line="240" w:lineRule="auto"/>
      </w:pPr>
      <w:r>
        <w:t xml:space="preserve">participation by Statoil, CNPC, BP and many other international oil companies </w:t>
      </w:r>
    </w:p>
    <w:p w14:paraId="597B7B9A" w14:textId="77777777" w:rsidR="00495B6F" w:rsidRDefault="00495B6F" w:rsidP="00495B6F">
      <w:pPr>
        <w:spacing w:after="0" w:line="240" w:lineRule="auto"/>
      </w:pPr>
      <w:r>
        <w:t xml:space="preserve">PDVSA: Cardon Refinery – Instrumentation and Control Systems and Devices course for junior process control engineers, Punto </w:t>
      </w:r>
      <w:proofErr w:type="spellStart"/>
      <w:r>
        <w:t>Fijo</w:t>
      </w:r>
      <w:proofErr w:type="spellEnd"/>
      <w:r>
        <w:t xml:space="preserve">, </w:t>
      </w:r>
      <w:proofErr w:type="spellStart"/>
      <w:r>
        <w:t>Paraguana</w:t>
      </w:r>
      <w:proofErr w:type="spellEnd"/>
      <w:r>
        <w:t xml:space="preserve"> Peninsula</w:t>
      </w:r>
    </w:p>
    <w:p w14:paraId="7141BAE7" w14:textId="77777777" w:rsidR="00495B6F" w:rsidRPr="00495B6F" w:rsidRDefault="00495B6F" w:rsidP="00495B6F">
      <w:pPr>
        <w:spacing w:after="0" w:line="240" w:lineRule="auto"/>
        <w:rPr>
          <w:lang w:val="es-ES_tradnl"/>
        </w:rPr>
      </w:pPr>
      <w:r w:rsidRPr="00495B6F">
        <w:rPr>
          <w:lang w:val="es-ES_tradnl"/>
        </w:rPr>
        <w:t xml:space="preserve">2004 International Gas </w:t>
      </w:r>
      <w:proofErr w:type="spellStart"/>
      <w:r w:rsidRPr="00495B6F">
        <w:rPr>
          <w:lang w:val="es-ES_tradnl"/>
        </w:rPr>
        <w:t>Convention</w:t>
      </w:r>
      <w:proofErr w:type="spellEnd"/>
      <w:r w:rsidRPr="00495B6F">
        <w:rPr>
          <w:lang w:val="es-ES_tradnl"/>
        </w:rPr>
        <w:t>, Tamanaco Hotel, Caracas, Venezuela</w:t>
      </w:r>
    </w:p>
    <w:p w14:paraId="01AC28B5" w14:textId="77777777" w:rsidR="00495B6F" w:rsidRDefault="00495B6F" w:rsidP="00495B6F">
      <w:pPr>
        <w:spacing w:after="0" w:line="240" w:lineRule="auto"/>
      </w:pPr>
      <w:r>
        <w:t>Seminar on Technological Aspects for the use of Production Gas – Participation by companies such as AVPG, PDVSA, SHELL, NALCO/EXXON, ICI, PROSERNAT, COMART, KVAERNER,</w:t>
      </w:r>
    </w:p>
    <w:p w14:paraId="44A253BD" w14:textId="77777777" w:rsidR="00495B6F" w:rsidRDefault="00495B6F" w:rsidP="00495B6F">
      <w:pPr>
        <w:spacing w:after="0" w:line="240" w:lineRule="auto"/>
      </w:pPr>
      <w:r>
        <w:t>PEREZ COMPANC, BOC</w:t>
      </w:r>
    </w:p>
    <w:p w14:paraId="2273450B" w14:textId="77777777" w:rsidR="00495B6F" w:rsidRDefault="00495B6F" w:rsidP="00495B6F">
      <w:pPr>
        <w:spacing w:after="0" w:line="240" w:lineRule="auto"/>
      </w:pPr>
      <w:r>
        <w:t>SINCOR Steering Committee meetings</w:t>
      </w:r>
    </w:p>
    <w:p w14:paraId="3B2C7723" w14:textId="77777777" w:rsidR="00495B6F" w:rsidRDefault="00495B6F" w:rsidP="00495B6F">
      <w:pPr>
        <w:spacing w:after="0" w:line="240" w:lineRule="auto"/>
      </w:pPr>
      <w:r>
        <w:t>Total Steering Committee meetings</w:t>
      </w:r>
    </w:p>
    <w:p w14:paraId="33E33FC6" w14:textId="77777777" w:rsidR="00495B6F" w:rsidRDefault="00495B6F" w:rsidP="00495B6F">
      <w:pPr>
        <w:spacing w:after="0" w:line="240" w:lineRule="auto"/>
      </w:pPr>
      <w:r>
        <w:t>Course in Geomechanics</w:t>
      </w:r>
    </w:p>
    <w:p w14:paraId="30126267" w14:textId="77777777" w:rsidR="00495B6F" w:rsidRDefault="00495B6F" w:rsidP="00495B6F">
      <w:pPr>
        <w:spacing w:after="0" w:line="240" w:lineRule="auto"/>
      </w:pPr>
      <w:r>
        <w:t>Seismic and Sequential stratigraphy</w:t>
      </w:r>
    </w:p>
    <w:p w14:paraId="4C55CA3B" w14:textId="77777777" w:rsidR="00495B6F" w:rsidRDefault="00495B6F" w:rsidP="00495B6F">
      <w:pPr>
        <w:spacing w:after="0" w:line="240" w:lineRule="auto"/>
      </w:pPr>
      <w:r>
        <w:t>Cementing and solid waste disposal for the oil industry</w:t>
      </w:r>
    </w:p>
    <w:p w14:paraId="123C17D9" w14:textId="77777777" w:rsidR="00495B6F" w:rsidRDefault="00495B6F" w:rsidP="00495B6F">
      <w:pPr>
        <w:spacing w:after="0" w:line="240" w:lineRule="auto"/>
      </w:pPr>
      <w:r>
        <w:t>Drill string failures</w:t>
      </w:r>
    </w:p>
    <w:p w14:paraId="266B8E37" w14:textId="77777777" w:rsidR="00495B6F" w:rsidRDefault="00495B6F" w:rsidP="00495B6F">
      <w:pPr>
        <w:spacing w:after="0" w:line="240" w:lineRule="auto"/>
      </w:pPr>
      <w:r>
        <w:t>Leadership on the rig</w:t>
      </w:r>
    </w:p>
    <w:p w14:paraId="073B982B" w14:textId="77777777" w:rsidR="00495B6F" w:rsidRDefault="00495B6F" w:rsidP="00495B6F">
      <w:pPr>
        <w:spacing w:after="0" w:line="240" w:lineRule="auto"/>
      </w:pPr>
      <w:r>
        <w:t>LACT unit to measure gasoline octane levels</w:t>
      </w:r>
    </w:p>
    <w:p w14:paraId="14496857" w14:textId="77777777" w:rsidR="00495B6F" w:rsidRDefault="00495B6F" w:rsidP="00495B6F">
      <w:pPr>
        <w:spacing w:after="0" w:line="240" w:lineRule="auto"/>
      </w:pPr>
      <w:r>
        <w:t xml:space="preserve">Chemical processes in refineries </w:t>
      </w:r>
    </w:p>
    <w:p w14:paraId="5F34865A" w14:textId="77777777" w:rsidR="00495B6F" w:rsidRDefault="00495B6F" w:rsidP="00495B6F">
      <w:pPr>
        <w:spacing w:after="0" w:line="240" w:lineRule="auto"/>
      </w:pPr>
      <w:r>
        <w:t>Training to solve unplanned events</w:t>
      </w:r>
    </w:p>
    <w:p w14:paraId="7D132619" w14:textId="77777777" w:rsidR="00495B6F" w:rsidRDefault="00495B6F" w:rsidP="00495B6F">
      <w:pPr>
        <w:spacing w:after="0" w:line="240" w:lineRule="auto"/>
      </w:pPr>
      <w:r>
        <w:t>Labor relations</w:t>
      </w:r>
    </w:p>
    <w:p w14:paraId="62A99380" w14:textId="77777777" w:rsidR="00495B6F" w:rsidRDefault="00495B6F" w:rsidP="00495B6F">
      <w:pPr>
        <w:spacing w:after="0" w:line="240" w:lineRule="auto"/>
      </w:pPr>
      <w:r>
        <w:t>Reliability-based maintenance</w:t>
      </w:r>
    </w:p>
    <w:p w14:paraId="1E8C909C" w14:textId="77777777" w:rsidR="00495B6F" w:rsidRDefault="00495B6F" w:rsidP="00495B6F">
      <w:pPr>
        <w:spacing w:after="0" w:line="240" w:lineRule="auto"/>
      </w:pPr>
      <w:r>
        <w:t>Automated instrumentation for laboratories</w:t>
      </w:r>
    </w:p>
    <w:p w14:paraId="119474DC" w14:textId="77777777" w:rsidR="00495B6F" w:rsidRDefault="00495B6F" w:rsidP="00495B6F">
      <w:pPr>
        <w:spacing w:after="0" w:line="240" w:lineRule="auto"/>
      </w:pPr>
      <w:r>
        <w:t>Refinery interphase modules</w:t>
      </w:r>
    </w:p>
    <w:p w14:paraId="0753DAA4" w14:textId="77777777" w:rsidR="00495B6F" w:rsidRDefault="00495B6F" w:rsidP="00495B6F">
      <w:pPr>
        <w:spacing w:after="0" w:line="240" w:lineRule="auto"/>
      </w:pPr>
      <w:r>
        <w:t>Stuck pipe prevention</w:t>
      </w:r>
    </w:p>
    <w:p w14:paraId="36F77A54" w14:textId="77777777" w:rsidR="00495B6F" w:rsidRDefault="00495B6F" w:rsidP="00495B6F">
      <w:pPr>
        <w:spacing w:after="0" w:line="240" w:lineRule="auto"/>
      </w:pPr>
      <w:r>
        <w:t>Gas failure problems</w:t>
      </w:r>
    </w:p>
    <w:p w14:paraId="4F1CBD8F" w14:textId="77777777" w:rsidR="00495B6F" w:rsidRDefault="00495B6F" w:rsidP="00495B6F">
      <w:pPr>
        <w:spacing w:after="0" w:line="240" w:lineRule="auto"/>
      </w:pPr>
      <w:r>
        <w:t>Devices to remove coke from header drums</w:t>
      </w:r>
    </w:p>
    <w:p w14:paraId="1CA0F703" w14:textId="77777777" w:rsidR="00495B6F" w:rsidRDefault="00495B6F" w:rsidP="00495B6F">
      <w:pPr>
        <w:spacing w:after="0" w:line="240" w:lineRule="auto"/>
      </w:pPr>
      <w:r>
        <w:t>Refinery inspections</w:t>
      </w:r>
    </w:p>
    <w:p w14:paraId="6630DC52" w14:textId="77777777" w:rsidR="00495B6F" w:rsidRDefault="00495B6F" w:rsidP="00495B6F">
      <w:pPr>
        <w:spacing w:after="0" w:line="240" w:lineRule="auto"/>
      </w:pPr>
      <w:r>
        <w:t>Scaffolding for the oil industry</w:t>
      </w:r>
    </w:p>
    <w:p w14:paraId="7B811266" w14:textId="77777777" w:rsidR="00495B6F" w:rsidRDefault="00495B6F" w:rsidP="00495B6F">
      <w:pPr>
        <w:spacing w:after="0" w:line="240" w:lineRule="auto"/>
      </w:pPr>
      <w:r>
        <w:t xml:space="preserve">Benzene-toluene-xylene and distillation processes </w:t>
      </w:r>
    </w:p>
    <w:p w14:paraId="21ABC061" w14:textId="77777777" w:rsidR="00495B6F" w:rsidRDefault="00495B6F" w:rsidP="00495B6F">
      <w:pPr>
        <w:spacing w:after="0" w:line="240" w:lineRule="auto"/>
      </w:pPr>
      <w:proofErr w:type="spellStart"/>
      <w:r>
        <w:t>Antisurge</w:t>
      </w:r>
      <w:proofErr w:type="spellEnd"/>
      <w:r>
        <w:t xml:space="preserve"> control module</w:t>
      </w:r>
    </w:p>
    <w:p w14:paraId="54FFFD50" w14:textId="77777777" w:rsidR="00495B6F" w:rsidRDefault="00495B6F" w:rsidP="00495B6F">
      <w:pPr>
        <w:spacing w:after="0" w:line="240" w:lineRule="auto"/>
      </w:pPr>
      <w:r>
        <w:t>Computer sciences for geophysicists</w:t>
      </w:r>
    </w:p>
    <w:p w14:paraId="7BA5C91D" w14:textId="77777777" w:rsidR="00495B6F" w:rsidRDefault="00495B6F" w:rsidP="00495B6F">
      <w:pPr>
        <w:spacing w:after="0" w:line="240" w:lineRule="auto"/>
      </w:pPr>
      <w:r>
        <w:t>Slim hole drilling and coiled tubing operations</w:t>
      </w:r>
    </w:p>
    <w:p w14:paraId="222162AF" w14:textId="77777777" w:rsidR="00495B6F" w:rsidRDefault="00495B6F" w:rsidP="00495B6F">
      <w:pPr>
        <w:spacing w:after="0" w:line="240" w:lineRule="auto"/>
      </w:pPr>
      <w:r>
        <w:t>Formation damage control</w:t>
      </w:r>
    </w:p>
    <w:p w14:paraId="75D3A4DE" w14:textId="77777777" w:rsidR="00495B6F" w:rsidRDefault="00495B6F" w:rsidP="00495B6F">
      <w:pPr>
        <w:spacing w:after="0" w:line="240" w:lineRule="auto"/>
      </w:pPr>
      <w:r>
        <w:t>Production of ammonia</w:t>
      </w:r>
    </w:p>
    <w:p w14:paraId="5368DBEC" w14:textId="77777777" w:rsidR="00495B6F" w:rsidRDefault="00495B6F" w:rsidP="00495B6F">
      <w:pPr>
        <w:spacing w:after="0" w:line="240" w:lineRule="auto"/>
      </w:pPr>
      <w:r>
        <w:t>Preparation for PMI certification</w:t>
      </w:r>
    </w:p>
    <w:p w14:paraId="78C9CF90" w14:textId="77777777" w:rsidR="00495B6F" w:rsidRDefault="00495B6F" w:rsidP="00495B6F">
      <w:pPr>
        <w:spacing w:after="0" w:line="240" w:lineRule="auto"/>
      </w:pPr>
      <w:r>
        <w:t>Troubleshooting</w:t>
      </w:r>
    </w:p>
    <w:p w14:paraId="712CB78D" w14:textId="77777777" w:rsidR="00495B6F" w:rsidRDefault="00495B6F" w:rsidP="00495B6F">
      <w:pPr>
        <w:spacing w:after="0" w:line="240" w:lineRule="auto"/>
      </w:pPr>
      <w:r>
        <w:t>3D technique for exploring old wells</w:t>
      </w:r>
    </w:p>
    <w:p w14:paraId="5B8AA052" w14:textId="77777777" w:rsidR="00495B6F" w:rsidRDefault="00495B6F" w:rsidP="00495B6F">
      <w:pPr>
        <w:spacing w:after="0" w:line="240" w:lineRule="auto"/>
      </w:pPr>
      <w:r>
        <w:t>Horizontal drilling</w:t>
      </w:r>
    </w:p>
    <w:p w14:paraId="70354C9E" w14:textId="77777777" w:rsidR="00495B6F" w:rsidRDefault="00495B6F" w:rsidP="00495B6F">
      <w:pPr>
        <w:spacing w:after="0" w:line="240" w:lineRule="auto"/>
      </w:pPr>
      <w:r>
        <w:t xml:space="preserve">Electronic control panels (part of the </w:t>
      </w:r>
      <w:proofErr w:type="spellStart"/>
      <w:r>
        <w:t>Infragas</w:t>
      </w:r>
      <w:proofErr w:type="spellEnd"/>
      <w:r>
        <w:t xml:space="preserve"> project)</w:t>
      </w:r>
    </w:p>
    <w:p w14:paraId="47C939A4" w14:textId="77777777" w:rsidR="00495B6F" w:rsidRDefault="00495B6F" w:rsidP="00495B6F">
      <w:pPr>
        <w:spacing w:after="0" w:line="240" w:lineRule="auto"/>
      </w:pPr>
      <w:r>
        <w:lastRenderedPageBreak/>
        <w:t>AGAR technique for measuring the content of water in petroleum</w:t>
      </w:r>
    </w:p>
    <w:p w14:paraId="0DB52651" w14:textId="77777777" w:rsidR="00495B6F" w:rsidRDefault="00495B6F" w:rsidP="00495B6F">
      <w:pPr>
        <w:spacing w:after="0" w:line="240" w:lineRule="auto"/>
      </w:pPr>
      <w:r>
        <w:t>Geological formation damages</w:t>
      </w:r>
    </w:p>
    <w:p w14:paraId="798BADD1" w14:textId="77777777" w:rsidR="00495B6F" w:rsidRDefault="00495B6F" w:rsidP="00495B6F">
      <w:pPr>
        <w:spacing w:after="0" w:line="240" w:lineRule="auto"/>
      </w:pPr>
      <w:r>
        <w:t xml:space="preserve">Rolls Royce and Cooper Bessemer turbines and compressors </w:t>
      </w:r>
    </w:p>
    <w:p w14:paraId="7E981432" w14:textId="77777777" w:rsidR="00495B6F" w:rsidRDefault="00495B6F" w:rsidP="00495B6F">
      <w:pPr>
        <w:spacing w:after="0" w:line="240" w:lineRule="auto"/>
      </w:pPr>
      <w:r>
        <w:t>Sizing, selection and installation of pressure-relieving devices in refineries</w:t>
      </w:r>
    </w:p>
    <w:p w14:paraId="2B4BCA4F" w14:textId="77777777" w:rsidR="00495B6F" w:rsidRDefault="00495B6F" w:rsidP="00495B6F">
      <w:pPr>
        <w:spacing w:after="0" w:line="240" w:lineRule="auto"/>
      </w:pPr>
      <w:r>
        <w:t>Inspection of Storage Tanks per API 653 Standard</w:t>
      </w:r>
    </w:p>
    <w:p w14:paraId="159D1431" w14:textId="77777777" w:rsidR="00495B6F" w:rsidRDefault="00495B6F" w:rsidP="00495B6F">
      <w:pPr>
        <w:spacing w:after="0" w:line="240" w:lineRule="auto"/>
      </w:pPr>
      <w:r>
        <w:t>Tank Design</w:t>
      </w:r>
    </w:p>
    <w:p w14:paraId="461C46F6" w14:textId="77777777" w:rsidR="00495B6F" w:rsidRDefault="00495B6F" w:rsidP="00495B6F">
      <w:pPr>
        <w:spacing w:after="0" w:line="240" w:lineRule="auto"/>
      </w:pPr>
      <w:r>
        <w:t>TAI quality control model for the oil industry, among other courses and seminars.</w:t>
      </w:r>
    </w:p>
    <w:p w14:paraId="45DB16D2" w14:textId="77777777" w:rsidR="00495B6F" w:rsidRDefault="00495B6F" w:rsidP="00495B6F">
      <w:pPr>
        <w:spacing w:after="0" w:line="240" w:lineRule="auto"/>
      </w:pPr>
    </w:p>
    <w:p w14:paraId="01074CC3" w14:textId="77777777" w:rsidR="00495B6F" w:rsidRDefault="00495B6F" w:rsidP="00495B6F">
      <w:pPr>
        <w:spacing w:after="0" w:line="240" w:lineRule="auto"/>
      </w:pPr>
      <w:r>
        <w:t>Economics, Management and related areas</w:t>
      </w:r>
    </w:p>
    <w:p w14:paraId="71EF1FD5" w14:textId="5084AFA1" w:rsidR="00B13B80" w:rsidRDefault="00B13B80" w:rsidP="00495B6F">
      <w:pPr>
        <w:spacing w:after="0" w:line="240" w:lineRule="auto"/>
      </w:pPr>
      <w:r>
        <w:t>2024, 2023 and 2022 FIBA FELABAN banking and finance conference, Miami, Fl</w:t>
      </w:r>
    </w:p>
    <w:p w14:paraId="34635169" w14:textId="76C32174" w:rsidR="00B13B80" w:rsidRDefault="00B13B80" w:rsidP="00495B6F">
      <w:pPr>
        <w:spacing w:after="0" w:line="240" w:lineRule="auto"/>
      </w:pPr>
      <w:r>
        <w:t>2024 and 2023 Citibank annual conference, Miami, Fl</w:t>
      </w:r>
    </w:p>
    <w:p w14:paraId="3CAD4EE1" w14:textId="1A3359D7" w:rsidR="006F25E3" w:rsidRDefault="006F25E3" w:rsidP="00495B6F">
      <w:pPr>
        <w:spacing w:after="0" w:line="240" w:lineRule="auto"/>
      </w:pPr>
      <w:r>
        <w:t>2024 InterAmerican Mayors’ conference, Miami, Fl</w:t>
      </w:r>
    </w:p>
    <w:p w14:paraId="64642EBF" w14:textId="7458B47A" w:rsidR="00B13B80" w:rsidRDefault="00B13B80" w:rsidP="00495B6F">
      <w:pPr>
        <w:spacing w:after="0" w:line="240" w:lineRule="auto"/>
      </w:pPr>
      <w:r>
        <w:t>2023 Archangel insurance event, 2 days in Miami, Fl</w:t>
      </w:r>
    </w:p>
    <w:p w14:paraId="1B6A6F98" w14:textId="11B19F6E" w:rsidR="00B13B80" w:rsidRDefault="00B13B80" w:rsidP="00495B6F">
      <w:pPr>
        <w:spacing w:after="0" w:line="240" w:lineRule="auto"/>
      </w:pPr>
      <w:r>
        <w:t>2023 Price Waterhouse Cooper finance and accounting event, Miami, Fl</w:t>
      </w:r>
    </w:p>
    <w:p w14:paraId="5221EB59" w14:textId="1DACC9E2" w:rsidR="006F25E3" w:rsidRDefault="006F25E3" w:rsidP="00495B6F">
      <w:pPr>
        <w:spacing w:after="0" w:line="240" w:lineRule="auto"/>
      </w:pPr>
      <w:r>
        <w:t>2023, 2022 and 2021 FITCE International Trade conference, Fort Lauderdale, FL</w:t>
      </w:r>
    </w:p>
    <w:p w14:paraId="1018797C" w14:textId="77777777" w:rsidR="00495B6F" w:rsidRDefault="001832EC" w:rsidP="00495B6F">
      <w:pPr>
        <w:spacing w:after="0" w:line="240" w:lineRule="auto"/>
      </w:pPr>
      <w:r>
        <w:t>2021 Panel on Economy</w:t>
      </w:r>
      <w:r w:rsidR="00495B6F">
        <w:t xml:space="preserve"> at the Adam Smith Center for Economic Freedom at FIU University, Miami, Fl</w:t>
      </w:r>
    </w:p>
    <w:p w14:paraId="15F936B5" w14:textId="77777777" w:rsidR="00495B6F" w:rsidRDefault="00495B6F" w:rsidP="00495B6F">
      <w:pPr>
        <w:spacing w:after="0" w:line="240" w:lineRule="auto"/>
      </w:pPr>
      <w:r>
        <w:t>2019 IMTC World Conference on money transfers, remittances, blockchain and cryptocurrency 4-day event, Eden Roc Hotel, Miami Beach, Fl</w:t>
      </w:r>
    </w:p>
    <w:p w14:paraId="14B486A0" w14:textId="77777777" w:rsidR="00495B6F" w:rsidRDefault="00495B6F" w:rsidP="00495B6F">
      <w:pPr>
        <w:spacing w:after="0" w:line="240" w:lineRule="auto"/>
      </w:pPr>
      <w:r>
        <w:t>2008 UNICEF Mid-Term Review, Caracas, Venezuela</w:t>
      </w:r>
    </w:p>
    <w:p w14:paraId="6C9D612E" w14:textId="77777777" w:rsidR="00495B6F" w:rsidRDefault="00495B6F" w:rsidP="00495B6F">
      <w:pPr>
        <w:spacing w:after="0" w:line="240" w:lineRule="auto"/>
      </w:pPr>
      <w:r>
        <w:t>Second Regional Latin American Meeting of the International Association of Prosecutors, Margarita Island, Venezuela</w:t>
      </w:r>
    </w:p>
    <w:p w14:paraId="6CA61AFB" w14:textId="77777777" w:rsidR="00495B6F" w:rsidRDefault="00495B6F" w:rsidP="00495B6F">
      <w:pPr>
        <w:spacing w:after="0" w:line="240" w:lineRule="auto"/>
      </w:pPr>
      <w:r>
        <w:t>Investment Opportunities in Hong Kong for Venezuelan Entrepreneurs</w:t>
      </w:r>
    </w:p>
    <w:p w14:paraId="3B65FBC1" w14:textId="77777777" w:rsidR="00495B6F" w:rsidRDefault="00495B6F" w:rsidP="00495B6F">
      <w:pPr>
        <w:spacing w:after="0" w:line="240" w:lineRule="auto"/>
      </w:pPr>
      <w:r>
        <w:t>2005 Community Commons: A UNDP-sponsored event to reduce poverty, halt the spread of HIV/AIDS and empower women and children, Fordham University, The Bronx, New York, USA (my room had to do with the use of wild grass for manufacturing baskets and other items that could be sold by poor people)</w:t>
      </w:r>
    </w:p>
    <w:p w14:paraId="5277FC98" w14:textId="77777777" w:rsidR="00495B6F" w:rsidRDefault="00495B6F" w:rsidP="00495B6F">
      <w:pPr>
        <w:spacing w:after="0" w:line="240" w:lineRule="auto"/>
      </w:pPr>
      <w:r>
        <w:t>2004 CLAB-FELABAN meeting (Federation of Latin American Bankers), Hotel Intercontinental, Miami, FL</w:t>
      </w:r>
    </w:p>
    <w:p w14:paraId="6022391F" w14:textId="77777777" w:rsidR="00495B6F" w:rsidRDefault="00495B6F" w:rsidP="00495B6F">
      <w:pPr>
        <w:spacing w:after="0" w:line="240" w:lineRule="auto"/>
      </w:pPr>
      <w:r>
        <w:t>2004 Conference on the US Patriot Act, Anti-money laundering policies, Check 21 Act, sponsored by Hemisphere National Bank, Hotel Sheraton Bal Harbor, Miami, Fl</w:t>
      </w:r>
    </w:p>
    <w:p w14:paraId="1BF6354D" w14:textId="77777777" w:rsidR="00495B6F" w:rsidRDefault="00495B6F" w:rsidP="00495B6F">
      <w:pPr>
        <w:spacing w:after="0" w:line="240" w:lineRule="auto"/>
      </w:pPr>
      <w:r>
        <w:t>2003 Florida International Banking Association Annual Assembly with participation by governor Jeb Bush of Florida, Randy Quark (Us Treasury Under Secretary), Ignacio Salvatierra (President of the Latin American Banking Federation) – Hotel Intercontinental, Miami, Florida</w:t>
      </w:r>
    </w:p>
    <w:p w14:paraId="4F67990C" w14:textId="77777777" w:rsidR="00495B6F" w:rsidRDefault="00495B6F" w:rsidP="00495B6F">
      <w:pPr>
        <w:spacing w:after="0" w:line="240" w:lineRule="auto"/>
      </w:pPr>
      <w:r>
        <w:t xml:space="preserve">Ecology, Agriculture and Intellectual Property workshops concurrent with the VI FTAA Trade Ministerial Meeting – November 17th and 18th, Miami, Florida </w:t>
      </w:r>
    </w:p>
    <w:p w14:paraId="5467458A" w14:textId="77777777" w:rsidR="00495B6F" w:rsidRDefault="00495B6F" w:rsidP="00495B6F">
      <w:pPr>
        <w:spacing w:after="0" w:line="240" w:lineRule="auto"/>
      </w:pPr>
      <w:r>
        <w:t>Applied Project Management</w:t>
      </w:r>
    </w:p>
    <w:p w14:paraId="18E3935B" w14:textId="77777777" w:rsidR="00495B6F" w:rsidRDefault="00495B6F" w:rsidP="00495B6F">
      <w:pPr>
        <w:spacing w:after="0" w:line="240" w:lineRule="auto"/>
      </w:pPr>
      <w:r>
        <w:t>INTEVEP – Regional Hemispheric oil meeting</w:t>
      </w:r>
    </w:p>
    <w:p w14:paraId="6D98C3D3" w14:textId="77777777" w:rsidR="00495B6F" w:rsidRDefault="00495B6F" w:rsidP="00495B6F">
      <w:pPr>
        <w:spacing w:after="0" w:line="240" w:lineRule="auto"/>
      </w:pPr>
      <w:r>
        <w:t xml:space="preserve">Mayer, Brown &amp; Platt: Financing in international capital markets </w:t>
      </w:r>
    </w:p>
    <w:p w14:paraId="189D7795" w14:textId="77777777" w:rsidR="00495B6F" w:rsidRDefault="00495B6F" w:rsidP="00495B6F">
      <w:pPr>
        <w:spacing w:after="0" w:line="240" w:lineRule="auto"/>
      </w:pPr>
      <w:r>
        <w:t xml:space="preserve">New management and finance program for Wyeth Laboratories </w:t>
      </w:r>
    </w:p>
    <w:p w14:paraId="6C014167" w14:textId="77777777" w:rsidR="00495B6F" w:rsidRDefault="00495B6F" w:rsidP="00495B6F">
      <w:pPr>
        <w:spacing w:after="0" w:line="240" w:lineRule="auto"/>
      </w:pPr>
      <w:r>
        <w:t>Activities-based-costs workshop</w:t>
      </w:r>
    </w:p>
    <w:p w14:paraId="0737080E" w14:textId="77777777" w:rsidR="001832EC" w:rsidRDefault="00495B6F" w:rsidP="00495B6F">
      <w:pPr>
        <w:spacing w:after="0" w:line="240" w:lineRule="auto"/>
      </w:pPr>
      <w:r>
        <w:t xml:space="preserve">Economics workshop for EDS – Grupo </w:t>
      </w:r>
      <w:proofErr w:type="spellStart"/>
      <w:r>
        <w:t>Progreso</w:t>
      </w:r>
      <w:proofErr w:type="spellEnd"/>
      <w:r>
        <w:t xml:space="preserve"> Banking consortium, among other courses and seminars.   </w:t>
      </w:r>
    </w:p>
    <w:p w14:paraId="653CA978" w14:textId="77777777" w:rsidR="001832EC" w:rsidRDefault="001832EC" w:rsidP="00495B6F">
      <w:pPr>
        <w:spacing w:after="0" w:line="240" w:lineRule="auto"/>
      </w:pPr>
    </w:p>
    <w:p w14:paraId="05C54CAC" w14:textId="77777777" w:rsidR="00495B6F" w:rsidRDefault="00495B6F" w:rsidP="00495B6F">
      <w:pPr>
        <w:spacing w:after="0" w:line="240" w:lineRule="auto"/>
      </w:pPr>
      <w:r>
        <w:t xml:space="preserve">Other topics </w:t>
      </w:r>
    </w:p>
    <w:p w14:paraId="506692AB" w14:textId="5FB865E2" w:rsidR="00781F39" w:rsidRDefault="00781F39" w:rsidP="00495B6F">
      <w:pPr>
        <w:spacing w:after="0" w:line="240" w:lineRule="auto"/>
      </w:pPr>
      <w:r>
        <w:t>2024 Awaken event with motivational speaker Danny Morel</w:t>
      </w:r>
    </w:p>
    <w:p w14:paraId="10E1B07D" w14:textId="11FC2128" w:rsidR="00FC01A5" w:rsidRDefault="00FC01A5" w:rsidP="00495B6F">
      <w:pPr>
        <w:spacing w:after="0" w:line="240" w:lineRule="auto"/>
      </w:pPr>
      <w:r>
        <w:t>2023 Parent corps advocacy group meeting</w:t>
      </w:r>
    </w:p>
    <w:p w14:paraId="190CB79C" w14:textId="253FFF1D" w:rsidR="00FC01A5" w:rsidRDefault="00FC01A5" w:rsidP="00495B6F">
      <w:pPr>
        <w:spacing w:after="0" w:line="240" w:lineRule="auto"/>
      </w:pPr>
      <w:r>
        <w:t>2023 People team meeting</w:t>
      </w:r>
    </w:p>
    <w:p w14:paraId="3DAE974E" w14:textId="17EDDF94" w:rsidR="00B13B80" w:rsidRDefault="00B13B80" w:rsidP="00495B6F">
      <w:pPr>
        <w:spacing w:after="0" w:line="240" w:lineRule="auto"/>
      </w:pPr>
      <w:r>
        <w:t>2022 Music industry conference, Miami, Fl</w:t>
      </w:r>
    </w:p>
    <w:p w14:paraId="7D1B1E93" w14:textId="72BBB3B6" w:rsidR="00495B6F" w:rsidRDefault="00495B6F" w:rsidP="00495B6F">
      <w:pPr>
        <w:spacing w:after="0" w:line="240" w:lineRule="auto"/>
      </w:pPr>
      <w:r>
        <w:t xml:space="preserve">2021 </w:t>
      </w:r>
      <w:r w:rsidR="00781F39">
        <w:t xml:space="preserve">and ongoing: </w:t>
      </w:r>
      <w:r>
        <w:t>Evaluations under oath, depositions and mediations at various law</w:t>
      </w:r>
      <w:r w:rsidR="001832EC">
        <w:t xml:space="preserve"> </w:t>
      </w:r>
      <w:r>
        <w:t>firms</w:t>
      </w:r>
    </w:p>
    <w:p w14:paraId="1470E12B" w14:textId="77777777" w:rsidR="00495B6F" w:rsidRDefault="00495B6F" w:rsidP="00495B6F">
      <w:pPr>
        <w:spacing w:after="0" w:line="240" w:lineRule="auto"/>
      </w:pPr>
      <w:r>
        <w:t xml:space="preserve">2019 American Egg Board </w:t>
      </w:r>
      <w:r w:rsidR="001832EC">
        <w:t xml:space="preserve">Convention, </w:t>
      </w:r>
      <w:proofErr w:type="spellStart"/>
      <w:r w:rsidR="001832EC">
        <w:t>Fountainblue</w:t>
      </w:r>
      <w:proofErr w:type="spellEnd"/>
      <w:r>
        <w:t xml:space="preserve"> Hotel, Miami Beach, Florida</w:t>
      </w:r>
    </w:p>
    <w:p w14:paraId="497AFA86" w14:textId="77777777" w:rsidR="00495B6F" w:rsidRDefault="00495B6F" w:rsidP="00495B6F">
      <w:pPr>
        <w:spacing w:after="0" w:line="240" w:lineRule="auto"/>
      </w:pPr>
      <w:r>
        <w:t>Consecutive interpretation at asylum hearings at the USCIS Miami, Florida 33131</w:t>
      </w:r>
    </w:p>
    <w:p w14:paraId="0DE9C099" w14:textId="77777777" w:rsidR="00495B6F" w:rsidRPr="00495B6F" w:rsidRDefault="00495B6F" w:rsidP="00495B6F">
      <w:pPr>
        <w:spacing w:after="0" w:line="240" w:lineRule="auto"/>
        <w:rPr>
          <w:lang w:val="es-ES_tradnl"/>
        </w:rPr>
      </w:pPr>
      <w:r w:rsidRPr="00495B6F">
        <w:rPr>
          <w:lang w:val="es-ES_tradnl"/>
        </w:rPr>
        <w:t xml:space="preserve">2012 </w:t>
      </w:r>
      <w:proofErr w:type="spellStart"/>
      <w:r w:rsidRPr="00495B6F">
        <w:rPr>
          <w:lang w:val="es-ES_tradnl"/>
        </w:rPr>
        <w:t>World</w:t>
      </w:r>
      <w:proofErr w:type="spellEnd"/>
      <w:r w:rsidRPr="00495B6F">
        <w:rPr>
          <w:lang w:val="es-ES_tradnl"/>
        </w:rPr>
        <w:t xml:space="preserve"> </w:t>
      </w:r>
      <w:proofErr w:type="spellStart"/>
      <w:r w:rsidRPr="00495B6F">
        <w:rPr>
          <w:lang w:val="es-ES_tradnl"/>
        </w:rPr>
        <w:t>Education</w:t>
      </w:r>
      <w:proofErr w:type="spellEnd"/>
      <w:r w:rsidRPr="00495B6F">
        <w:rPr>
          <w:lang w:val="es-ES_tradnl"/>
        </w:rPr>
        <w:t xml:space="preserve"> </w:t>
      </w:r>
      <w:proofErr w:type="spellStart"/>
      <w:r w:rsidRPr="00495B6F">
        <w:rPr>
          <w:lang w:val="es-ES_tradnl"/>
        </w:rPr>
        <w:t>Congress</w:t>
      </w:r>
      <w:proofErr w:type="spellEnd"/>
      <w:r w:rsidRPr="00495B6F">
        <w:rPr>
          <w:lang w:val="es-ES_tradnl"/>
        </w:rPr>
        <w:t>, Caracas, Venezuela</w:t>
      </w:r>
    </w:p>
    <w:p w14:paraId="5B8E5FDC" w14:textId="77777777" w:rsidR="00495B6F" w:rsidRPr="00495B6F" w:rsidRDefault="00495B6F" w:rsidP="00495B6F">
      <w:pPr>
        <w:spacing w:after="0" w:line="240" w:lineRule="auto"/>
        <w:rPr>
          <w:lang w:val="es-ES_tradnl"/>
        </w:rPr>
      </w:pPr>
      <w:proofErr w:type="spellStart"/>
      <w:r w:rsidRPr="00495B6F">
        <w:rPr>
          <w:lang w:val="es-ES_tradnl"/>
        </w:rPr>
        <w:t>Obesology</w:t>
      </w:r>
      <w:proofErr w:type="spellEnd"/>
      <w:r w:rsidRPr="00495B6F">
        <w:rPr>
          <w:lang w:val="es-ES_tradnl"/>
        </w:rPr>
        <w:t>, Caracas, Venezuela</w:t>
      </w:r>
    </w:p>
    <w:p w14:paraId="00005032" w14:textId="77777777" w:rsidR="00495B6F" w:rsidRDefault="00495B6F" w:rsidP="00495B6F">
      <w:pPr>
        <w:spacing w:after="0" w:line="240" w:lineRule="auto"/>
      </w:pPr>
      <w:r>
        <w:t>2008 UNIDO meeting with the Ministry of the Environment and the Ministry of Health of Venezuela to review the National Implementation Plan of the Stockholm Convention to eradicate POPs in Venezuela with international experts from the Arab League, Algeria, Egypt, Morocco, Nigeria, South Africa, Paraguay, Peru, Uruguay, Bolivia, Argentina,</w:t>
      </w:r>
    </w:p>
    <w:p w14:paraId="27113667" w14:textId="77777777" w:rsidR="00495B6F" w:rsidRPr="00495B6F" w:rsidRDefault="00495B6F" w:rsidP="00495B6F">
      <w:pPr>
        <w:spacing w:after="0" w:line="240" w:lineRule="auto"/>
        <w:rPr>
          <w:lang w:val="es-ES_tradnl"/>
        </w:rPr>
      </w:pPr>
      <w:r w:rsidRPr="00495B6F">
        <w:rPr>
          <w:lang w:val="es-ES_tradnl"/>
        </w:rPr>
        <w:t xml:space="preserve">Chile, Ecuador, </w:t>
      </w:r>
      <w:proofErr w:type="spellStart"/>
      <w:r w:rsidRPr="00495B6F">
        <w:rPr>
          <w:lang w:val="es-ES_tradnl"/>
        </w:rPr>
        <w:t>Suriname</w:t>
      </w:r>
      <w:proofErr w:type="spellEnd"/>
      <w:r w:rsidRPr="00495B6F">
        <w:rPr>
          <w:lang w:val="es-ES_tradnl"/>
        </w:rPr>
        <w:t>, Guyana and Colombia</w:t>
      </w:r>
    </w:p>
    <w:p w14:paraId="5A60D5A6" w14:textId="77777777" w:rsidR="00495B6F" w:rsidRDefault="00495B6F" w:rsidP="00495B6F">
      <w:pPr>
        <w:spacing w:after="0" w:line="240" w:lineRule="auto"/>
      </w:pPr>
      <w:r>
        <w:lastRenderedPageBreak/>
        <w:t>The Use of Specialized Plastics in Greenhouses, conference given by Italian specialist from the University of Pisa, Italy</w:t>
      </w:r>
    </w:p>
    <w:p w14:paraId="4FF12CD3" w14:textId="77777777" w:rsidR="00495B6F" w:rsidRDefault="00495B6F" w:rsidP="00495B6F">
      <w:pPr>
        <w:spacing w:after="0" w:line="240" w:lineRule="auto"/>
      </w:pPr>
      <w:r>
        <w:t>¨Guerrilla Marketing¨</w:t>
      </w:r>
    </w:p>
    <w:p w14:paraId="72518D97" w14:textId="77777777" w:rsidR="00495B6F" w:rsidRDefault="00495B6F" w:rsidP="00495B6F">
      <w:pPr>
        <w:spacing w:after="0" w:line="240" w:lineRule="auto"/>
      </w:pPr>
      <w:r>
        <w:t>The Socialist Experience in Yugoslavia, applied to Venezuela</w:t>
      </w:r>
    </w:p>
    <w:p w14:paraId="3DB1CC1F" w14:textId="77777777" w:rsidR="00495B6F" w:rsidRDefault="00495B6F" w:rsidP="00495B6F">
      <w:pPr>
        <w:spacing w:after="0" w:line="240" w:lineRule="auto"/>
      </w:pPr>
      <w:r>
        <w:t xml:space="preserve">Interpreter accompanying the Army Generals Postgraduate course visit by the Royal College of </w:t>
      </w:r>
      <w:proofErr w:type="spellStart"/>
      <w:r>
        <w:t>Defence</w:t>
      </w:r>
      <w:proofErr w:type="spellEnd"/>
      <w:r>
        <w:t xml:space="preserve"> Studies - generals from Great Britain, Pakistan, Jordan, Namibia, Bulgaria &amp;y Latvia;</w:t>
      </w:r>
    </w:p>
    <w:p w14:paraId="68F09B40" w14:textId="77777777" w:rsidR="00495B6F" w:rsidRDefault="00495B6F" w:rsidP="00495B6F">
      <w:pPr>
        <w:spacing w:after="0" w:line="240" w:lineRule="auto"/>
      </w:pPr>
      <w:r>
        <w:t xml:space="preserve">The Annual Meeting of the Hydrology Chapter of the World Meteorological Organization based in Geneva, Switzerland </w:t>
      </w:r>
    </w:p>
    <w:p w14:paraId="7180C5DB" w14:textId="77777777" w:rsidR="00495B6F" w:rsidRDefault="00495B6F" w:rsidP="00495B6F">
      <w:pPr>
        <w:spacing w:after="0" w:line="240" w:lineRule="auto"/>
      </w:pPr>
      <w:r>
        <w:t>Marketing studies for Toyota /Nokia cell phones/</w:t>
      </w:r>
      <w:proofErr w:type="spellStart"/>
      <w:r>
        <w:t>ChryslerNeon</w:t>
      </w:r>
      <w:proofErr w:type="spellEnd"/>
      <w:r>
        <w:t>/Pepsi Cola/Kentucky Fried Chicken/United Distillers/Johnny Walker Black Label</w:t>
      </w:r>
    </w:p>
    <w:p w14:paraId="74335A11" w14:textId="77777777" w:rsidR="00495B6F" w:rsidRDefault="00495B6F" w:rsidP="00495B6F">
      <w:pPr>
        <w:spacing w:after="0" w:line="240" w:lineRule="auto"/>
      </w:pPr>
      <w:r>
        <w:t xml:space="preserve">Behind the Scene: Master Conference by David Carson, graphic design guru from California, USA, sponsored by Sony Entertainment Television and </w:t>
      </w:r>
      <w:proofErr w:type="spellStart"/>
      <w:r>
        <w:t>Prodiseno</w:t>
      </w:r>
      <w:proofErr w:type="spellEnd"/>
    </w:p>
    <w:p w14:paraId="71133396" w14:textId="77777777" w:rsidR="00495B6F" w:rsidRDefault="00495B6F" w:rsidP="00495B6F">
      <w:pPr>
        <w:spacing w:after="0" w:line="240" w:lineRule="auto"/>
      </w:pPr>
      <w:r>
        <w:t>SAATCHI &amp; SAATCHI - NAZCA publicity seminar</w:t>
      </w:r>
    </w:p>
    <w:p w14:paraId="08AEF39D" w14:textId="77777777" w:rsidR="00495B6F" w:rsidRDefault="00495B6F" w:rsidP="00495B6F">
      <w:pPr>
        <w:spacing w:after="0" w:line="240" w:lineRule="auto"/>
      </w:pPr>
      <w:r>
        <w:t>Interpreter for the South Dakota Commercial Mission/U.S. Embassy/Northwestern Utilities Company</w:t>
      </w:r>
    </w:p>
    <w:p w14:paraId="3AC473BA" w14:textId="77777777" w:rsidR="00495B6F" w:rsidRDefault="00495B6F" w:rsidP="00495B6F">
      <w:pPr>
        <w:spacing w:after="0" w:line="240" w:lineRule="auto"/>
      </w:pPr>
      <w:r>
        <w:t xml:space="preserve">Discussion sessions on the Venezuelan Environmental Criminal Law </w:t>
      </w:r>
    </w:p>
    <w:p w14:paraId="1D98680F" w14:textId="77777777" w:rsidR="00495B6F" w:rsidRDefault="00495B6F" w:rsidP="00495B6F">
      <w:pPr>
        <w:spacing w:after="0" w:line="240" w:lineRule="auto"/>
      </w:pPr>
      <w:r>
        <w:t>Quality supervision for the Oil Industry</w:t>
      </w:r>
    </w:p>
    <w:p w14:paraId="7ADCD7D8" w14:textId="77777777" w:rsidR="00495B6F" w:rsidRDefault="00495B6F" w:rsidP="00495B6F">
      <w:pPr>
        <w:spacing w:after="0" w:line="240" w:lineRule="auto"/>
      </w:pPr>
      <w:r>
        <w:t>Interventions in Space (artists invited by the Museum of Fine Arts, Caracas, Venezuela), among others.</w:t>
      </w:r>
    </w:p>
    <w:p w14:paraId="055175DB" w14:textId="77777777" w:rsidR="00495B6F" w:rsidRDefault="00495B6F" w:rsidP="00495B6F">
      <w:pPr>
        <w:spacing w:after="0" w:line="240" w:lineRule="auto"/>
      </w:pPr>
    </w:p>
    <w:p w14:paraId="2122F3C1" w14:textId="77777777" w:rsidR="00495B6F" w:rsidRDefault="00495B6F" w:rsidP="00495B6F">
      <w:pPr>
        <w:spacing w:after="0" w:line="240" w:lineRule="auto"/>
      </w:pPr>
      <w:r>
        <w:t xml:space="preserve">Written translations           </w:t>
      </w:r>
    </w:p>
    <w:p w14:paraId="54EDF87F" w14:textId="77777777" w:rsidR="00495B6F" w:rsidRDefault="00495B6F" w:rsidP="00495B6F">
      <w:pPr>
        <w:spacing w:after="0" w:line="240" w:lineRule="auto"/>
      </w:pPr>
      <w:r>
        <w:t xml:space="preserve">Translation of manual on “How to read computer tomography images” for the Magnetic Resonance Dept. of Hospital de </w:t>
      </w:r>
      <w:proofErr w:type="spellStart"/>
      <w:r>
        <w:t>Clínicas</w:t>
      </w:r>
      <w:proofErr w:type="spellEnd"/>
      <w:r>
        <w:t xml:space="preserve"> Caracas; clinical studies for  Eli Lilly laboratories; publications on cardiomyopathy and translation of medical exams for patients of the island of Trinidad and Tobago, examined by doctors in Venezuela; translations for Goodyear Venezuela (PO Process Raw Materials Procedure); Longstanding translating contract for the corporate communications department of the Venezuelan-American Chamber of Commerce and Industry (</w:t>
      </w:r>
      <w:proofErr w:type="spellStart"/>
      <w:r>
        <w:t>Venamcham</w:t>
      </w:r>
      <w:proofErr w:type="spellEnd"/>
      <w:r>
        <w:t xml:space="preserve">); Longstanding translating contract for IPYS, Instituto Prensa y Sociedad, a non-profit organization that monitors breaches to freedom of expression and information in Venezuela; translation of web page for the IESA, Instituto de </w:t>
      </w:r>
      <w:proofErr w:type="spellStart"/>
      <w:r>
        <w:t>Estudios</w:t>
      </w:r>
      <w:proofErr w:type="spellEnd"/>
      <w:r>
        <w:t xml:space="preserve"> </w:t>
      </w:r>
      <w:proofErr w:type="spellStart"/>
      <w:r>
        <w:t>Superiores</w:t>
      </w:r>
      <w:proofErr w:type="spellEnd"/>
      <w:r>
        <w:t xml:space="preserve"> de </w:t>
      </w:r>
      <w:proofErr w:type="spellStart"/>
      <w:r>
        <w:t>Administración</w:t>
      </w:r>
      <w:proofErr w:type="spellEnd"/>
      <w:r>
        <w:t xml:space="preserve">, Caracas, Venezuela; translation of environmental impact studies, socio-economic studies and geological studies for the Plataforma Deltana oil and gas project in Venezuela for STATOIL; translations of many procedural and safety manuals for Dresser-Rand; translation of 3D seismic studies for VERITAS &amp; MOSBACHER, chapters of a mechanical engineering book, theses on computer sciences for professors and students of Simon Bolivar University; translation of wind turbine specifications for CPI </w:t>
      </w:r>
      <w:proofErr w:type="spellStart"/>
      <w:r>
        <w:t>Idiomas</w:t>
      </w:r>
      <w:proofErr w:type="spellEnd"/>
      <w:r>
        <w:t xml:space="preserve">, Spain; Translation of the web page and many </w:t>
      </w:r>
      <w:proofErr w:type="spellStart"/>
      <w:r>
        <w:t>powerpoint</w:t>
      </w:r>
      <w:proofErr w:type="spellEnd"/>
      <w:r>
        <w:t xml:space="preserve"> presentations for the National Commission for the Promotion of Investments, CONAPRI; numerous translations on economic topics for SELA, the Economic System for Latin America and the Caribbean; translation of economic topics for the postgraduate course of the IUPFAN (Army); Translations on banking and legal issues for VISA INTERNATIONAL Florida and the Bank of Nova Scotia branch in Venezuela (“Banco del Caribe”), Clyde &amp; Co. attorneys-at-law, Benson, Pérez Matos, </w:t>
      </w:r>
      <w:proofErr w:type="spellStart"/>
      <w:r>
        <w:t>Antakly</w:t>
      </w:r>
      <w:proofErr w:type="spellEnd"/>
      <w:r>
        <w:t xml:space="preserve"> &amp; Watts attorneys-at-law; translations of court judgments from Mexican Spanish to U.S. English for a translation company in the United States; Translation of many legal documents for San Pancracio </w:t>
      </w:r>
      <w:proofErr w:type="spellStart"/>
      <w:r>
        <w:t>Traductores</w:t>
      </w:r>
      <w:proofErr w:type="spellEnd"/>
      <w:r>
        <w:t xml:space="preserve">; Translation of gold-related topics for Dra. Bárbara Rodríguez; certificates of deposit and other aspects relating to the development of future markets in Venezuela, for the Agricultural Bourse; transcription and translation of seminar on international capital markets for </w:t>
      </w:r>
      <w:proofErr w:type="spellStart"/>
      <w:r>
        <w:t>Inverunión</w:t>
      </w:r>
      <w:proofErr w:type="spellEnd"/>
      <w:r>
        <w:t xml:space="preserve"> (Banco Unión); articles on economics and finance for </w:t>
      </w:r>
      <w:proofErr w:type="spellStart"/>
      <w:r>
        <w:t>Consultores</w:t>
      </w:r>
      <w:proofErr w:type="spellEnd"/>
      <w:r>
        <w:t xml:space="preserve"> </w:t>
      </w:r>
      <w:proofErr w:type="spellStart"/>
      <w:r>
        <w:t>Linguísticos</w:t>
      </w:r>
      <w:proofErr w:type="spellEnd"/>
      <w:r>
        <w:t xml:space="preserve">, C.A; manuals, reports and machine status, labor contracts and several translations for Coca-Cola Venezuela; translations for Hungarian translation company Harcz &amp; Co; Translations of lease agreements for </w:t>
      </w:r>
      <w:proofErr w:type="spellStart"/>
      <w:r>
        <w:t>Infinitel</w:t>
      </w:r>
      <w:proofErr w:type="spellEnd"/>
      <w:r>
        <w:t xml:space="preserve"> Wireless Services, Miami, Fl; Translations for CEDICE (Center for the Dissemination of Economic Knowledge), Caracas, Venezuela; Translation of the tourist guide section of </w:t>
      </w:r>
      <w:proofErr w:type="spellStart"/>
      <w:r>
        <w:t>Caveguías</w:t>
      </w:r>
      <w:proofErr w:type="spellEnd"/>
      <w:r>
        <w:t xml:space="preserve"> (Yellow Pages); translation of tourist guides for a Spanish travel agency; translation of RADIO SHACK computer manual for private party; translations on a UNICEF school attendance project in Venezuelan ethnic groups; translation on the origins of physical anthropology for the Venezuelan Institute of Scientific Research (IVIC);  sundry translations on recycling paper, the design and operation of sawmills, accounting procedures, meat processing techniques, the oeuvre of a Venezuelan artist, etc.; translation of car care kit instructions (carnauba wax) and sundry legal topics for US Translating Networks, California, USA; Translation of eight different texts, including </w:t>
      </w:r>
      <w:proofErr w:type="spellStart"/>
      <w:r>
        <w:t>cv´s</w:t>
      </w:r>
      <w:proofErr w:type="spellEnd"/>
      <w:r>
        <w:t xml:space="preserve"> of Venezuelan artists participating at the 2009 Venice Biennale for the Fundación de </w:t>
      </w:r>
      <w:proofErr w:type="spellStart"/>
      <w:r>
        <w:t>Museos</w:t>
      </w:r>
      <w:proofErr w:type="spellEnd"/>
      <w:r>
        <w:t xml:space="preserve"> de Venezuela; translation of legal contracts for San Pancracio SP </w:t>
      </w:r>
      <w:proofErr w:type="spellStart"/>
      <w:r>
        <w:t>Traductores</w:t>
      </w:r>
      <w:proofErr w:type="spellEnd"/>
      <w:r>
        <w:t xml:space="preserve">; quality control manuals for Tennessee Associates International; translation of the CVs of Venezuelan artists participating at the 2009 Venice Biennale; subtitling of video movies, among other translations.          </w:t>
      </w:r>
    </w:p>
    <w:p w14:paraId="4863019E" w14:textId="77777777" w:rsidR="00495B6F" w:rsidRDefault="00495B6F" w:rsidP="00495B6F">
      <w:pPr>
        <w:spacing w:after="0" w:line="240" w:lineRule="auto"/>
      </w:pPr>
    </w:p>
    <w:p w14:paraId="1941F04E" w14:textId="77777777" w:rsidR="00495B6F" w:rsidRDefault="00495B6F" w:rsidP="00495B6F">
      <w:pPr>
        <w:spacing w:after="0" w:line="240" w:lineRule="auto"/>
      </w:pPr>
      <w:r>
        <w:lastRenderedPageBreak/>
        <w:t xml:space="preserve">Education: Simultaneous English-Spanish Interpreter/Translator from Universidad Central de Venezuela, Venezuela and refresher course at the </w:t>
      </w:r>
      <w:proofErr w:type="spellStart"/>
      <w:r>
        <w:t>Núcleo</w:t>
      </w:r>
      <w:proofErr w:type="spellEnd"/>
      <w:r>
        <w:t xml:space="preserve"> de </w:t>
      </w:r>
      <w:proofErr w:type="spellStart"/>
      <w:r>
        <w:t>Estudios</w:t>
      </w:r>
      <w:proofErr w:type="spellEnd"/>
      <w:r>
        <w:t xml:space="preserve"> </w:t>
      </w:r>
      <w:proofErr w:type="spellStart"/>
      <w:r>
        <w:t>Linguísticos</w:t>
      </w:r>
      <w:proofErr w:type="spellEnd"/>
      <w:r>
        <w:t xml:space="preserve"> y </w:t>
      </w:r>
      <w:proofErr w:type="spellStart"/>
      <w:r>
        <w:t>Sociales</w:t>
      </w:r>
      <w:proofErr w:type="spellEnd"/>
      <w:r>
        <w:t>, Caracas, Venezuela affiliated to Newport University USA</w:t>
      </w:r>
    </w:p>
    <w:p w14:paraId="11AC9504" w14:textId="77777777" w:rsidR="00495B6F" w:rsidRDefault="00495B6F" w:rsidP="00495B6F">
      <w:pPr>
        <w:spacing w:after="0" w:line="240" w:lineRule="auto"/>
      </w:pPr>
    </w:p>
    <w:p w14:paraId="24DD622B" w14:textId="77777777" w:rsidR="00495B6F" w:rsidRDefault="00495B6F" w:rsidP="00495B6F">
      <w:pPr>
        <w:spacing w:after="0" w:line="240" w:lineRule="auto"/>
      </w:pPr>
      <w:r>
        <w:t>Books translated by me</w:t>
      </w:r>
    </w:p>
    <w:p w14:paraId="5C0BC970" w14:textId="77777777" w:rsidR="00495B6F" w:rsidRDefault="00495B6F" w:rsidP="00495B6F">
      <w:pPr>
        <w:spacing w:after="0" w:line="240" w:lineRule="auto"/>
      </w:pPr>
    </w:p>
    <w:p w14:paraId="4B3BA1E8" w14:textId="77777777" w:rsidR="00495B6F" w:rsidRDefault="00495B6F" w:rsidP="00495B6F">
      <w:pPr>
        <w:spacing w:after="0" w:line="240" w:lineRule="auto"/>
      </w:pPr>
      <w:r>
        <w:t xml:space="preserve">Oil: Venezuela and the Persian Gulf (original title, </w:t>
      </w:r>
      <w:proofErr w:type="spellStart"/>
      <w:r>
        <w:t>Petróleo</w:t>
      </w:r>
      <w:proofErr w:type="spellEnd"/>
      <w:r>
        <w:t xml:space="preserve">: Venezuela y </w:t>
      </w:r>
      <w:proofErr w:type="spellStart"/>
      <w:r>
        <w:t>el</w:t>
      </w:r>
      <w:proofErr w:type="spellEnd"/>
      <w:r>
        <w:t xml:space="preserve"> </w:t>
      </w:r>
      <w:proofErr w:type="spellStart"/>
      <w:r>
        <w:t>Golfo</w:t>
      </w:r>
      <w:proofErr w:type="spellEnd"/>
      <w:r>
        <w:t xml:space="preserve"> </w:t>
      </w:r>
      <w:proofErr w:type="spellStart"/>
      <w:r>
        <w:t>Pérsico</w:t>
      </w:r>
      <w:proofErr w:type="spellEnd"/>
      <w:r>
        <w:t>) by José Toro Hardy, for the Venezuelan State Oil Company PDVSA (except</w:t>
      </w:r>
    </w:p>
    <w:p w14:paraId="49BF216A" w14:textId="77777777" w:rsidR="00495B6F" w:rsidRDefault="00495B6F" w:rsidP="00495B6F">
      <w:pPr>
        <w:spacing w:after="0" w:line="240" w:lineRule="auto"/>
      </w:pPr>
      <w:r>
        <w:t xml:space="preserve">for the cover jackets and foreword written directly in English by the by </w:t>
      </w:r>
      <w:proofErr w:type="gramStart"/>
      <w:r>
        <w:t>me  president</w:t>
      </w:r>
      <w:proofErr w:type="gramEnd"/>
      <w:r>
        <w:t xml:space="preserve"> of that company), translated by Paulette Pagani.  </w:t>
      </w:r>
    </w:p>
    <w:p w14:paraId="4471BB12" w14:textId="77777777" w:rsidR="00495B6F" w:rsidRDefault="00495B6F" w:rsidP="00495B6F">
      <w:pPr>
        <w:spacing w:after="0" w:line="240" w:lineRule="auto"/>
      </w:pPr>
    </w:p>
    <w:p w14:paraId="5A227A07" w14:textId="77777777" w:rsidR="00495B6F" w:rsidRDefault="00495B6F" w:rsidP="00495B6F">
      <w:pPr>
        <w:spacing w:after="0" w:line="240" w:lineRule="auto"/>
      </w:pPr>
      <w:r>
        <w:t xml:space="preserve">The Brain and the Inner World by Mark Solms (new title: El </w:t>
      </w:r>
      <w:proofErr w:type="spellStart"/>
      <w:r>
        <w:t>Cerebro</w:t>
      </w:r>
      <w:proofErr w:type="spellEnd"/>
      <w:r>
        <w:t xml:space="preserve"> y </w:t>
      </w:r>
      <w:proofErr w:type="spellStart"/>
      <w:r>
        <w:t>el</w:t>
      </w:r>
      <w:proofErr w:type="spellEnd"/>
      <w:r>
        <w:t xml:space="preserve"> Mundo </w:t>
      </w:r>
      <w:proofErr w:type="spellStart"/>
      <w:r>
        <w:t>Interno</w:t>
      </w:r>
      <w:proofErr w:type="spellEnd"/>
      <w:r>
        <w:t>), translated into Spanish for a well-known psychoanalyst in Venezuela.</w:t>
      </w:r>
    </w:p>
    <w:p w14:paraId="77B04C3C" w14:textId="77777777" w:rsidR="00495B6F" w:rsidRDefault="00495B6F" w:rsidP="00495B6F">
      <w:pPr>
        <w:spacing w:after="0" w:line="240" w:lineRule="auto"/>
      </w:pPr>
    </w:p>
    <w:p w14:paraId="41699701" w14:textId="77777777" w:rsidR="00495B6F" w:rsidRDefault="00495B6F" w:rsidP="00495B6F">
      <w:pPr>
        <w:spacing w:after="0" w:line="240" w:lineRule="auto"/>
      </w:pPr>
      <w:r>
        <w:t xml:space="preserve">Zohar: the Book of Splendor, Basic Kabbalah Readings, edited by Gershom Scholem (new title: El Zohar, El Libro del </w:t>
      </w:r>
      <w:proofErr w:type="spellStart"/>
      <w:r>
        <w:t>Esplendor</w:t>
      </w:r>
      <w:proofErr w:type="spellEnd"/>
      <w:r>
        <w:t xml:space="preserve">, </w:t>
      </w:r>
      <w:proofErr w:type="spellStart"/>
      <w:r>
        <w:t>Lecturas</w:t>
      </w:r>
      <w:proofErr w:type="spellEnd"/>
      <w:r>
        <w:t xml:space="preserve"> </w:t>
      </w:r>
      <w:proofErr w:type="spellStart"/>
      <w:r>
        <w:t>Básicas</w:t>
      </w:r>
      <w:proofErr w:type="spellEnd"/>
      <w:r>
        <w:t xml:space="preserve"> de Kabbalah) for private individual.</w:t>
      </w:r>
    </w:p>
    <w:p w14:paraId="0AD2C8EC" w14:textId="77777777" w:rsidR="00495B6F" w:rsidRDefault="00495B6F" w:rsidP="00495B6F">
      <w:pPr>
        <w:spacing w:after="0" w:line="240" w:lineRule="auto"/>
      </w:pPr>
    </w:p>
    <w:p w14:paraId="5372CB1E" w14:textId="77777777" w:rsidR="00495B6F" w:rsidRDefault="00495B6F" w:rsidP="00495B6F">
      <w:pPr>
        <w:spacing w:after="0" w:line="240" w:lineRule="auto"/>
      </w:pPr>
      <w:r>
        <w:t xml:space="preserve">Book on artist </w:t>
      </w:r>
      <w:proofErr w:type="spellStart"/>
      <w:r>
        <w:t>Gego</w:t>
      </w:r>
      <w:proofErr w:type="spellEnd"/>
      <w:r>
        <w:t xml:space="preserve">, commissioned by Maria Elena Huizi, published in 2010 by Fundación </w:t>
      </w:r>
      <w:proofErr w:type="spellStart"/>
      <w:r>
        <w:t>Gego</w:t>
      </w:r>
      <w:proofErr w:type="spellEnd"/>
      <w:r>
        <w:t>/Museum of Fine Arts of Houston</w:t>
      </w:r>
    </w:p>
    <w:p w14:paraId="75E71F61" w14:textId="77777777" w:rsidR="00495B6F" w:rsidRDefault="00495B6F" w:rsidP="00495B6F">
      <w:pPr>
        <w:spacing w:after="0" w:line="240" w:lineRule="auto"/>
      </w:pPr>
    </w:p>
    <w:p w14:paraId="3EABB224" w14:textId="77777777" w:rsidR="00495B6F" w:rsidRDefault="00495B6F" w:rsidP="00495B6F">
      <w:pPr>
        <w:spacing w:after="0" w:line="240" w:lineRule="auto"/>
      </w:pPr>
      <w:r>
        <w:t xml:space="preserve">Africa Through Our Eyes (original title, </w:t>
      </w:r>
      <w:proofErr w:type="spellStart"/>
      <w:r>
        <w:t>Así</w:t>
      </w:r>
      <w:proofErr w:type="spellEnd"/>
      <w:r>
        <w:t xml:space="preserve"> </w:t>
      </w:r>
      <w:proofErr w:type="spellStart"/>
      <w:r>
        <w:t>Vimos</w:t>
      </w:r>
      <w:proofErr w:type="spellEnd"/>
      <w:r>
        <w:t xml:space="preserve"> Africa) for private individual</w:t>
      </w:r>
    </w:p>
    <w:p w14:paraId="5BDDEA1D" w14:textId="77777777" w:rsidR="00495B6F" w:rsidRDefault="00495B6F" w:rsidP="00495B6F">
      <w:pPr>
        <w:spacing w:after="0" w:line="240" w:lineRule="auto"/>
      </w:pPr>
    </w:p>
    <w:p w14:paraId="6B6B4EF9" w14:textId="77777777" w:rsidR="00495B6F" w:rsidRDefault="00495B6F" w:rsidP="00495B6F">
      <w:pPr>
        <w:spacing w:after="0" w:line="240" w:lineRule="auto"/>
      </w:pPr>
      <w:r>
        <w:t xml:space="preserve">Spanish to English Texts of Pido, </w:t>
      </w:r>
      <w:proofErr w:type="spellStart"/>
      <w:r>
        <w:t>Prometo</w:t>
      </w:r>
      <w:proofErr w:type="spellEnd"/>
      <w:r>
        <w:t xml:space="preserve"> y Pago book written by photographer Jorge Luis Santos</w:t>
      </w:r>
    </w:p>
    <w:p w14:paraId="0EC18AA4" w14:textId="77777777" w:rsidR="00495B6F" w:rsidRDefault="00495B6F" w:rsidP="00495B6F">
      <w:pPr>
        <w:spacing w:after="0" w:line="240" w:lineRule="auto"/>
      </w:pPr>
    </w:p>
    <w:p w14:paraId="31F06383" w14:textId="77777777" w:rsidR="00495B6F" w:rsidRDefault="00495B6F" w:rsidP="00495B6F">
      <w:pPr>
        <w:spacing w:after="0" w:line="240" w:lineRule="auto"/>
      </w:pPr>
      <w:r>
        <w:t>Affiliations: Member of the Venezuelan Association of Conference Interpreters (www.avinc.org); member of the American Translators Association (ATA) and member of the Association of Translators and Interpreters of Florida State (ATIF)</w:t>
      </w:r>
    </w:p>
    <w:p w14:paraId="6E265953" w14:textId="77777777" w:rsidR="00495B6F" w:rsidRDefault="00495B6F" w:rsidP="00495B6F">
      <w:pPr>
        <w:spacing w:after="0" w:line="240" w:lineRule="auto"/>
      </w:pPr>
    </w:p>
    <w:p w14:paraId="503DC2F5" w14:textId="77777777" w:rsidR="00495B6F" w:rsidRDefault="00495B6F" w:rsidP="00495B6F">
      <w:pPr>
        <w:spacing w:after="0" w:line="240" w:lineRule="auto"/>
      </w:pPr>
      <w:r>
        <w:t>References</w:t>
      </w:r>
    </w:p>
    <w:p w14:paraId="6C6D09F1" w14:textId="77777777" w:rsidR="00495B6F" w:rsidRDefault="00495B6F" w:rsidP="00495B6F">
      <w:pPr>
        <w:spacing w:after="0" w:line="240" w:lineRule="auto"/>
      </w:pPr>
      <w:r>
        <w:t>1) Linda Dunlap, Miami translator and interpreter, ldunlapmiami@gmail.com</w:t>
      </w:r>
    </w:p>
    <w:p w14:paraId="2E2353B2" w14:textId="77777777" w:rsidR="00495B6F" w:rsidRDefault="00495B6F" w:rsidP="00495B6F">
      <w:pPr>
        <w:spacing w:after="0" w:line="240" w:lineRule="auto"/>
      </w:pPr>
      <w:r>
        <w:t>2) Maria Cristina Quesada, Miami interpreter and translator, mariacquesada@gmail.com</w:t>
      </w:r>
    </w:p>
    <w:p w14:paraId="1C4E91EF" w14:textId="77777777" w:rsidR="00495B6F" w:rsidRDefault="00495B6F" w:rsidP="00495B6F">
      <w:pPr>
        <w:spacing w:after="0" w:line="240" w:lineRule="auto"/>
      </w:pPr>
      <w:r>
        <w:t>3) Pat Gutierrez, Miami interpreter and translator, pat@professionalinterpretingassociates.com</w:t>
      </w:r>
    </w:p>
    <w:p w14:paraId="0D412F21" w14:textId="77777777" w:rsidR="00495B6F" w:rsidRDefault="00495B6F" w:rsidP="00495B6F">
      <w:pPr>
        <w:spacing w:after="0" w:line="240" w:lineRule="auto"/>
      </w:pPr>
      <w:r>
        <w:t>4) Claudia Carrillo, COFAVIC (Venezuelan Commission of Family Members of Human Rights Violations), gestion@cofavic.com</w:t>
      </w:r>
    </w:p>
    <w:p w14:paraId="18B9CC66" w14:textId="77777777" w:rsidR="00495B6F" w:rsidRPr="00495B6F" w:rsidRDefault="00495B6F" w:rsidP="00495B6F">
      <w:pPr>
        <w:spacing w:after="0" w:line="240" w:lineRule="auto"/>
        <w:rPr>
          <w:lang w:val="es-ES_tradnl"/>
        </w:rPr>
      </w:pPr>
      <w:r w:rsidRPr="00495B6F">
        <w:rPr>
          <w:lang w:val="es-ES_tradnl"/>
        </w:rPr>
        <w:t xml:space="preserve">5) </w:t>
      </w:r>
      <w:proofErr w:type="spellStart"/>
      <w:r w:rsidRPr="00495B6F">
        <w:rPr>
          <w:lang w:val="es-ES_tradnl"/>
        </w:rPr>
        <w:t>Rocio</w:t>
      </w:r>
      <w:proofErr w:type="spellEnd"/>
      <w:r w:rsidRPr="00495B6F">
        <w:rPr>
          <w:lang w:val="es-ES_tradnl"/>
        </w:rPr>
        <w:t xml:space="preserve"> Guijarro, CEDICE, rociocedice@gmail.com</w:t>
      </w:r>
    </w:p>
    <w:p w14:paraId="2AE31C81" w14:textId="77777777" w:rsidR="00495B6F" w:rsidRPr="00495B6F" w:rsidRDefault="00495B6F" w:rsidP="00495B6F">
      <w:pPr>
        <w:spacing w:after="0" w:line="240" w:lineRule="auto"/>
        <w:rPr>
          <w:lang w:val="es-ES_tradnl"/>
        </w:rPr>
      </w:pPr>
      <w:r w:rsidRPr="00495B6F">
        <w:rPr>
          <w:lang w:val="es-ES_tradnl"/>
        </w:rPr>
        <w:t xml:space="preserve">6) Fiorella Arroba, ABC </w:t>
      </w:r>
      <w:proofErr w:type="spellStart"/>
      <w:r w:rsidRPr="00495B6F">
        <w:rPr>
          <w:lang w:val="es-ES_tradnl"/>
        </w:rPr>
        <w:t>translations</w:t>
      </w:r>
      <w:proofErr w:type="spellEnd"/>
      <w:r w:rsidRPr="00495B6F">
        <w:rPr>
          <w:lang w:val="es-ES_tradnl"/>
        </w:rPr>
        <w:t xml:space="preserve"> </w:t>
      </w:r>
      <w:proofErr w:type="spellStart"/>
      <w:r w:rsidRPr="00495B6F">
        <w:rPr>
          <w:lang w:val="es-ES_tradnl"/>
        </w:rPr>
        <w:t>Italy</w:t>
      </w:r>
      <w:proofErr w:type="spellEnd"/>
      <w:r w:rsidRPr="00495B6F">
        <w:rPr>
          <w:lang w:val="es-ES_tradnl"/>
        </w:rPr>
        <w:t>, abc-translations@libero.it</w:t>
      </w:r>
    </w:p>
    <w:p w14:paraId="65C94439" w14:textId="77777777" w:rsidR="00495B6F" w:rsidRPr="00495B6F" w:rsidRDefault="00495B6F" w:rsidP="00495B6F">
      <w:pPr>
        <w:spacing w:after="0" w:line="240" w:lineRule="auto"/>
        <w:rPr>
          <w:lang w:val="es-ES_tradnl"/>
        </w:rPr>
      </w:pPr>
      <w:r w:rsidRPr="00495B6F">
        <w:rPr>
          <w:lang w:val="es-ES_tradnl"/>
        </w:rPr>
        <w:t>7) Petra Schwab, CIP Idiomas España, cip@cipsl.com</w:t>
      </w:r>
    </w:p>
    <w:p w14:paraId="754B23DB" w14:textId="77777777" w:rsidR="00495B6F" w:rsidRPr="00495B6F" w:rsidRDefault="00495B6F" w:rsidP="00495B6F">
      <w:pPr>
        <w:spacing w:after="0" w:line="240" w:lineRule="auto"/>
        <w:rPr>
          <w:lang w:val="es-ES_tradnl"/>
        </w:rPr>
      </w:pPr>
      <w:r w:rsidRPr="00495B6F">
        <w:rPr>
          <w:lang w:val="es-ES_tradnl"/>
        </w:rPr>
        <w:t xml:space="preserve">8) Dr. </w:t>
      </w:r>
      <w:proofErr w:type="spellStart"/>
      <w:r w:rsidRPr="00495B6F">
        <w:rPr>
          <w:lang w:val="es-ES_tradnl"/>
        </w:rPr>
        <w:t>Jose</w:t>
      </w:r>
      <w:proofErr w:type="spellEnd"/>
      <w:r w:rsidRPr="00495B6F">
        <w:rPr>
          <w:lang w:val="es-ES_tradnl"/>
        </w:rPr>
        <w:t xml:space="preserve"> Toro Hardy, josetoro@telcel.net.ve </w:t>
      </w:r>
    </w:p>
    <w:p w14:paraId="5EAB9100" w14:textId="77777777" w:rsidR="00495B6F" w:rsidRPr="00495B6F" w:rsidRDefault="00495B6F" w:rsidP="00495B6F">
      <w:pPr>
        <w:spacing w:after="0" w:line="240" w:lineRule="auto"/>
        <w:rPr>
          <w:lang w:val="es-ES_tradnl"/>
        </w:rPr>
      </w:pPr>
      <w:r w:rsidRPr="00495B6F">
        <w:rPr>
          <w:lang w:val="es-ES_tradnl"/>
        </w:rPr>
        <w:t xml:space="preserve">9) </w:t>
      </w:r>
      <w:proofErr w:type="spellStart"/>
      <w:r w:rsidRPr="00495B6F">
        <w:rPr>
          <w:lang w:val="es-ES_tradnl"/>
        </w:rPr>
        <w:t>Luilla</w:t>
      </w:r>
      <w:proofErr w:type="spellEnd"/>
      <w:r w:rsidRPr="00495B6F">
        <w:rPr>
          <w:lang w:val="es-ES_tradnl"/>
        </w:rPr>
        <w:t xml:space="preserve"> Molina, San Pancracio SP Traductores e Intérpretes Públicos, luillamolinasptraductores@gmail.com, luillamolina@sptraductores.com</w:t>
      </w:r>
    </w:p>
    <w:p w14:paraId="76E6A45C" w14:textId="77777777" w:rsidR="00495B6F" w:rsidRPr="00495B6F" w:rsidRDefault="00495B6F" w:rsidP="00495B6F">
      <w:pPr>
        <w:spacing w:after="0" w:line="240" w:lineRule="auto"/>
        <w:rPr>
          <w:lang w:val="es-ES_tradnl"/>
        </w:rPr>
      </w:pPr>
      <w:r w:rsidRPr="00495B6F">
        <w:rPr>
          <w:lang w:val="es-ES_tradnl"/>
        </w:rPr>
        <w:t xml:space="preserve">10) </w:t>
      </w:r>
      <w:proofErr w:type="spellStart"/>
      <w:r w:rsidRPr="00495B6F">
        <w:rPr>
          <w:lang w:val="es-ES_tradnl"/>
        </w:rPr>
        <w:t>Irarkil</w:t>
      </w:r>
      <w:proofErr w:type="spellEnd"/>
      <w:r w:rsidRPr="00495B6F">
        <w:rPr>
          <w:lang w:val="es-ES_tradnl"/>
        </w:rPr>
        <w:t xml:space="preserve"> Rangel, Fundación de Museos Nacionales de Venezuela, direccionfmn@gmail.com</w:t>
      </w:r>
    </w:p>
    <w:p w14:paraId="093C44D4" w14:textId="77777777" w:rsidR="00495B6F" w:rsidRDefault="00495B6F" w:rsidP="00495B6F">
      <w:pPr>
        <w:spacing w:after="0" w:line="240" w:lineRule="auto"/>
      </w:pPr>
      <w:r>
        <w:t xml:space="preserve">11) Ms. Noormawarni Nordin, Managing Director, organizer of interpretation services for FIGO 2006 in Kuala Lumpur, </w:t>
      </w:r>
      <w:proofErr w:type="gramStart"/>
      <w:r>
        <w:t>Malaysia,  le.reve.twn@gmail.com</w:t>
      </w:r>
      <w:proofErr w:type="gramEnd"/>
    </w:p>
    <w:p w14:paraId="68291F9A" w14:textId="77777777" w:rsidR="00495B6F" w:rsidRDefault="00495B6F" w:rsidP="00495B6F">
      <w:pPr>
        <w:spacing w:after="0" w:line="240" w:lineRule="auto"/>
      </w:pPr>
      <w:r>
        <w:t>12) Mr. Rafael Morel, Lighthouse Translations &amp; Interpretations, rmorel@lighthouseonline.com</w:t>
      </w:r>
    </w:p>
    <w:p w14:paraId="0CAE45B1" w14:textId="77777777" w:rsidR="00495B6F" w:rsidRDefault="00495B6F" w:rsidP="00495B6F">
      <w:pPr>
        <w:spacing w:after="0" w:line="240" w:lineRule="auto"/>
      </w:pPr>
      <w:r>
        <w:t>13) Prof. Lya Feldman lfeldman@cantv.net, ando286@viptel.com</w:t>
      </w:r>
    </w:p>
    <w:p w14:paraId="14B45C9D" w14:textId="77777777" w:rsidR="00495B6F" w:rsidRPr="00495B6F" w:rsidRDefault="00495B6F" w:rsidP="00495B6F">
      <w:pPr>
        <w:spacing w:after="0" w:line="240" w:lineRule="auto"/>
        <w:rPr>
          <w:lang w:val="es-ES_tradnl"/>
        </w:rPr>
      </w:pPr>
      <w:r w:rsidRPr="00495B6F">
        <w:rPr>
          <w:lang w:val="es-ES_tradnl"/>
        </w:rPr>
        <w:t>14) Carlos Delgado, CONAPRI, cdelgado@conapri.org</w:t>
      </w:r>
    </w:p>
    <w:p w14:paraId="6651A72F" w14:textId="77777777" w:rsidR="00000000" w:rsidRDefault="00495B6F" w:rsidP="00495B6F">
      <w:pPr>
        <w:spacing w:after="0" w:line="240" w:lineRule="auto"/>
      </w:pPr>
      <w:r>
        <w:t>15) Nicholas Van Johnson, EFFEKTIV IT, nicholas_vanjohnson@effektiv-it.com</w:t>
      </w:r>
    </w:p>
    <w:sectPr w:rsidR="00FD225A" w:rsidSect="00506B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B7F"/>
    <w:rsid w:val="00057960"/>
    <w:rsid w:val="001832EC"/>
    <w:rsid w:val="001C306C"/>
    <w:rsid w:val="00294136"/>
    <w:rsid w:val="00495B6F"/>
    <w:rsid w:val="00506B7F"/>
    <w:rsid w:val="00512B0B"/>
    <w:rsid w:val="00642E37"/>
    <w:rsid w:val="00693508"/>
    <w:rsid w:val="006F25E3"/>
    <w:rsid w:val="00781F39"/>
    <w:rsid w:val="007B00C5"/>
    <w:rsid w:val="008D3A49"/>
    <w:rsid w:val="009F56BC"/>
    <w:rsid w:val="00B13B80"/>
    <w:rsid w:val="00C45FF8"/>
    <w:rsid w:val="00CB2BE2"/>
    <w:rsid w:val="00E06A88"/>
    <w:rsid w:val="00E07D9B"/>
    <w:rsid w:val="00E33D8B"/>
    <w:rsid w:val="00F21273"/>
    <w:rsid w:val="00F90F06"/>
    <w:rsid w:val="00FC0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A5FC"/>
  <w15:chartTrackingRefBased/>
  <w15:docId w15:val="{26825C18-AB23-4713-995A-9EF723FF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2921</Words>
  <Characters>16651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Pagani</dc:creator>
  <cp:keywords/>
  <dc:description/>
  <cp:lastModifiedBy>Paulette Pagani</cp:lastModifiedBy>
  <cp:revision>2</cp:revision>
  <dcterms:created xsi:type="dcterms:W3CDTF">2024-07-03T18:25:00Z</dcterms:created>
  <dcterms:modified xsi:type="dcterms:W3CDTF">2024-07-03T18:25:00Z</dcterms:modified>
</cp:coreProperties>
</file>